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2FEA" w14:textId="77777777" w:rsidR="00FE4C2F" w:rsidRPr="004109F7" w:rsidRDefault="00FE4C2F" w:rsidP="002D07A1">
      <w:pPr>
        <w:spacing w:line="259" w:lineRule="auto"/>
        <w:jc w:val="center"/>
        <w:rPr>
          <w:rFonts w:ascii="Calibri" w:eastAsia="Calibri" w:hAnsi="Calibri"/>
          <w:b/>
          <w:sz w:val="28"/>
          <w:lang w:val="en-IE" w:eastAsia="en-US"/>
        </w:rPr>
      </w:pPr>
      <w:r>
        <w:rPr>
          <w:rFonts w:ascii="Calibri" w:eastAsia="Calibri" w:hAnsi="Calibri"/>
          <w:b/>
          <w:sz w:val="28"/>
          <w:lang w:val="en-IE" w:eastAsia="en-US"/>
        </w:rPr>
        <w:t>L3</w:t>
      </w:r>
      <w:r w:rsidRPr="004109F7">
        <w:rPr>
          <w:rFonts w:ascii="Calibri" w:eastAsia="Calibri" w:hAnsi="Calibri"/>
          <w:b/>
          <w:sz w:val="28"/>
          <w:lang w:val="en-IE" w:eastAsia="en-US"/>
        </w:rPr>
        <w:t xml:space="preserve">: </w:t>
      </w:r>
      <w:proofErr w:type="spellStart"/>
      <w:r>
        <w:rPr>
          <w:rFonts w:ascii="Calibri" w:eastAsia="Calibri" w:hAnsi="Calibri"/>
          <w:b/>
          <w:sz w:val="28"/>
          <w:lang w:val="en-IE" w:eastAsia="en-US"/>
        </w:rPr>
        <w:t>Matrice</w:t>
      </w:r>
      <w:proofErr w:type="spellEnd"/>
      <w:r>
        <w:rPr>
          <w:rFonts w:ascii="Calibri" w:eastAsia="Calibri" w:hAnsi="Calibri"/>
          <w:b/>
          <w:sz w:val="28"/>
          <w:lang w:val="en-IE" w:eastAsia="en-US"/>
        </w:rPr>
        <w:t xml:space="preserve"> </w:t>
      </w:r>
      <w:proofErr w:type="spellStart"/>
      <w:r>
        <w:rPr>
          <w:rFonts w:ascii="Calibri" w:eastAsia="Calibri" w:hAnsi="Calibri"/>
          <w:b/>
          <w:sz w:val="28"/>
          <w:lang w:val="en-IE" w:eastAsia="en-US"/>
        </w:rPr>
        <w:t>Generica</w:t>
      </w:r>
      <w:proofErr w:type="spellEnd"/>
    </w:p>
    <w:tbl>
      <w:tblPr>
        <w:tblStyle w:val="TableGrid1"/>
        <w:tblpPr w:leftFromText="180" w:rightFromText="180" w:vertAnchor="text" w:horzAnchor="margin" w:tblpXSpec="center" w:tblpY="373"/>
        <w:tblW w:w="10910" w:type="dxa"/>
        <w:tblLayout w:type="fixed"/>
        <w:tblLook w:val="04A0" w:firstRow="1" w:lastRow="0" w:firstColumn="1" w:lastColumn="0" w:noHBand="0" w:noVBand="1"/>
      </w:tblPr>
      <w:tblGrid>
        <w:gridCol w:w="1740"/>
        <w:gridCol w:w="2224"/>
        <w:gridCol w:w="1134"/>
        <w:gridCol w:w="1560"/>
        <w:gridCol w:w="1275"/>
        <w:gridCol w:w="1763"/>
        <w:gridCol w:w="1214"/>
      </w:tblGrid>
      <w:tr w:rsidR="008A7CF3" w:rsidRPr="001317B9" w14:paraId="7BD3DE3E" w14:textId="77777777" w:rsidTr="00595618">
        <w:trPr>
          <w:trHeight w:val="558"/>
        </w:trPr>
        <w:tc>
          <w:tcPr>
            <w:tcW w:w="1740" w:type="dxa"/>
            <w:shd w:val="clear" w:color="auto" w:fill="AEAAAA"/>
          </w:tcPr>
          <w:p w14:paraId="5118E173" w14:textId="77777777" w:rsidR="00EA4BC9" w:rsidRPr="001317B9" w:rsidRDefault="009E323E" w:rsidP="00B1020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Compito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Parte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dell’esame</w:t>
            </w:r>
            <w:proofErr w:type="spellEnd"/>
          </w:p>
        </w:tc>
        <w:tc>
          <w:tcPr>
            <w:tcW w:w="2224" w:type="dxa"/>
            <w:shd w:val="clear" w:color="auto" w:fill="AEAAAA"/>
          </w:tcPr>
          <w:p w14:paraId="428DD085" w14:textId="77777777" w:rsidR="00EA4BC9" w:rsidRPr="001317B9" w:rsidRDefault="00EA4BC9" w:rsidP="00B1020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317B9">
              <w:rPr>
                <w:rFonts w:ascii="Calibri" w:hAnsi="Calibri"/>
                <w:b/>
                <w:sz w:val="20"/>
                <w:szCs w:val="20"/>
              </w:rPr>
              <w:t>Competen</w:t>
            </w:r>
            <w:r w:rsidR="009E323E">
              <w:rPr>
                <w:rFonts w:ascii="Calibri" w:hAnsi="Calibri"/>
                <w:b/>
                <w:sz w:val="20"/>
                <w:szCs w:val="20"/>
              </w:rPr>
              <w:t>za</w:t>
            </w:r>
          </w:p>
        </w:tc>
        <w:tc>
          <w:tcPr>
            <w:tcW w:w="1134" w:type="dxa"/>
            <w:shd w:val="clear" w:color="auto" w:fill="AEAAAA"/>
          </w:tcPr>
          <w:p w14:paraId="55855828" w14:textId="77777777" w:rsidR="00EA4BC9" w:rsidRPr="001317B9" w:rsidRDefault="009E323E" w:rsidP="00B1020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Peso</w:t>
            </w:r>
            <w:r w:rsidR="00595618">
              <w:rPr>
                <w:rFonts w:ascii="Calibri" w:hAnsi="Calibri"/>
                <w:b/>
                <w:sz w:val="20"/>
                <w:szCs w:val="20"/>
              </w:rPr>
              <w:t xml:space="preserve"> in %</w:t>
            </w:r>
          </w:p>
        </w:tc>
        <w:tc>
          <w:tcPr>
            <w:tcW w:w="1560" w:type="dxa"/>
            <w:shd w:val="clear" w:color="auto" w:fill="AEAAAA"/>
          </w:tcPr>
          <w:p w14:paraId="7793C833" w14:textId="77777777" w:rsidR="00EA4BC9" w:rsidRPr="001317B9" w:rsidRDefault="009E323E" w:rsidP="00B1020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Obiettivo di apprendimento</w:t>
            </w:r>
          </w:p>
        </w:tc>
        <w:tc>
          <w:tcPr>
            <w:tcW w:w="1275" w:type="dxa"/>
            <w:shd w:val="clear" w:color="auto" w:fill="AEAAAA"/>
          </w:tcPr>
          <w:p w14:paraId="7B744C47" w14:textId="77777777" w:rsidR="00EA4BC9" w:rsidRPr="001317B9" w:rsidRDefault="009E323E" w:rsidP="00B1020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Domanda(e</w:t>
            </w:r>
            <w:r w:rsidR="00EA4BC9" w:rsidRPr="001317B9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1763" w:type="dxa"/>
            <w:shd w:val="clear" w:color="auto" w:fill="AEAAAA"/>
          </w:tcPr>
          <w:p w14:paraId="379F3475" w14:textId="77777777" w:rsidR="00595618" w:rsidRDefault="009E323E" w:rsidP="00B1020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Valutazione</w:t>
            </w:r>
            <w:r w:rsidR="00EA4BC9" w:rsidRPr="001317B9">
              <w:rPr>
                <w:rFonts w:ascii="Calibri" w:hAnsi="Calibri"/>
                <w:b/>
                <w:sz w:val="20"/>
                <w:szCs w:val="20"/>
              </w:rPr>
              <w:t>/</w:t>
            </w:r>
          </w:p>
          <w:p w14:paraId="71AC3F4C" w14:textId="77777777" w:rsidR="00EA4BC9" w:rsidRPr="001317B9" w:rsidRDefault="009B4B50" w:rsidP="00B1020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Assegnazione del punteggio</w:t>
            </w:r>
          </w:p>
        </w:tc>
        <w:tc>
          <w:tcPr>
            <w:tcW w:w="1214" w:type="dxa"/>
            <w:shd w:val="clear" w:color="auto" w:fill="AEAAAA"/>
          </w:tcPr>
          <w:p w14:paraId="78053BCB" w14:textId="77777777" w:rsidR="00EA4BC9" w:rsidRPr="001317B9" w:rsidRDefault="009E323E" w:rsidP="009E323E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Peso</w:t>
            </w:r>
            <w:r w:rsidR="00EA4BC9" w:rsidRPr="001317B9">
              <w:rPr>
                <w:rFonts w:ascii="Calibri" w:hAnsi="Calibri"/>
                <w:b/>
                <w:sz w:val="20"/>
                <w:szCs w:val="20"/>
              </w:rPr>
              <w:t xml:space="preserve"> in P</w:t>
            </w:r>
            <w:r>
              <w:rPr>
                <w:rFonts w:ascii="Calibri" w:hAnsi="Calibri"/>
                <w:b/>
                <w:sz w:val="20"/>
                <w:szCs w:val="20"/>
              </w:rPr>
              <w:t>unti</w:t>
            </w:r>
          </w:p>
        </w:tc>
      </w:tr>
      <w:tr w:rsidR="00595618" w:rsidRPr="001317B9" w14:paraId="54C2FC50" w14:textId="77777777" w:rsidTr="00B10201">
        <w:trPr>
          <w:trHeight w:val="1709"/>
        </w:trPr>
        <w:tc>
          <w:tcPr>
            <w:tcW w:w="1740" w:type="dxa"/>
          </w:tcPr>
          <w:p w14:paraId="0A01E856" w14:textId="77777777" w:rsidR="00595618" w:rsidRDefault="00595618" w:rsidP="006037AE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063AEFCE" w14:textId="77777777" w:rsidR="00595618" w:rsidRPr="001317B9" w:rsidRDefault="009E323E" w:rsidP="006037AE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Comprensione scritta</w:t>
            </w:r>
            <w:r w:rsidR="00595618">
              <w:rPr>
                <w:rFonts w:ascii="Calibri" w:hAnsi="Calibri"/>
                <w:sz w:val="20"/>
                <w:szCs w:val="20"/>
              </w:rPr>
              <w:t xml:space="preserve"> (30)</w:t>
            </w:r>
          </w:p>
        </w:tc>
        <w:tc>
          <w:tcPr>
            <w:tcW w:w="2224" w:type="dxa"/>
          </w:tcPr>
          <w:p w14:paraId="1E0E6D08" w14:textId="77777777" w:rsidR="00595618" w:rsidRDefault="00595618" w:rsidP="00B10201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2A79926A" w14:textId="77777777" w:rsidR="00595618" w:rsidRPr="00741B55" w:rsidRDefault="009E323E" w:rsidP="00B1020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Leggere per comprendere</w:t>
            </w:r>
          </w:p>
          <w:p w14:paraId="14F2C36D" w14:textId="77777777" w:rsidR="00595618" w:rsidRDefault="00595618" w:rsidP="00B10201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403FFB0C" w14:textId="77777777" w:rsidR="00595618" w:rsidRDefault="00595618" w:rsidP="00B10201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718EDC04" w14:textId="77777777" w:rsidR="00595618" w:rsidRPr="00741B55" w:rsidRDefault="009E323E" w:rsidP="00B10201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Analisi</w:t>
            </w:r>
          </w:p>
          <w:p w14:paraId="109B6B6F" w14:textId="77777777" w:rsidR="00595618" w:rsidRPr="001317B9" w:rsidRDefault="00595618" w:rsidP="00B10201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753D0B" w14:textId="77777777" w:rsidR="00595618" w:rsidRDefault="00595618" w:rsidP="00B10201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6DB39FEB" w14:textId="77777777" w:rsidR="00595618" w:rsidRPr="001317B9" w:rsidRDefault="00595618" w:rsidP="00B10201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100%**</w:t>
            </w:r>
          </w:p>
        </w:tc>
        <w:tc>
          <w:tcPr>
            <w:tcW w:w="1560" w:type="dxa"/>
          </w:tcPr>
          <w:p w14:paraId="1F0ADACE" w14:textId="77777777" w:rsidR="00966DD8" w:rsidRDefault="00966DD8" w:rsidP="00B10201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14:paraId="7E78E1FB" w14:textId="77777777" w:rsidR="00595618" w:rsidRPr="001317B9" w:rsidRDefault="009E323E" w:rsidP="009E323E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Leggere, comprendere e analizzare testi letterari e non letterari </w:t>
            </w:r>
          </w:p>
        </w:tc>
        <w:tc>
          <w:tcPr>
            <w:tcW w:w="1275" w:type="dxa"/>
          </w:tcPr>
          <w:p w14:paraId="7E824F85" w14:textId="77777777" w:rsidR="00595618" w:rsidRPr="001317B9" w:rsidRDefault="00595618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68318C89" w14:textId="77777777" w:rsidR="00595618" w:rsidRDefault="00595618" w:rsidP="00B10201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4FE96146" w14:textId="77777777" w:rsidR="00595618" w:rsidRPr="001317B9" w:rsidRDefault="009E323E" w:rsidP="00B10201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Punteggio riferito alla prova specifica</w:t>
            </w:r>
          </w:p>
          <w:p w14:paraId="47459DC9" w14:textId="77777777" w:rsidR="00595618" w:rsidRPr="001317B9" w:rsidRDefault="00595618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8A7CF3" w:rsidRPr="001317B9" w14:paraId="04E222C0" w14:textId="77777777" w:rsidTr="00595618">
        <w:trPr>
          <w:trHeight w:val="282"/>
        </w:trPr>
        <w:tc>
          <w:tcPr>
            <w:tcW w:w="1740" w:type="dxa"/>
            <w:shd w:val="clear" w:color="auto" w:fill="E7E6E6"/>
          </w:tcPr>
          <w:p w14:paraId="5756702A" w14:textId="77777777" w:rsidR="00EA4BC9" w:rsidRPr="001317B9" w:rsidRDefault="00382CFB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="009B4B50">
              <w:rPr>
                <w:rFonts w:ascii="Calibri" w:hAnsi="Calibri"/>
                <w:sz w:val="20"/>
                <w:szCs w:val="20"/>
              </w:rPr>
              <w:t>otto</w:t>
            </w:r>
            <w:r>
              <w:rPr>
                <w:rFonts w:ascii="Calibri" w:hAnsi="Calibri"/>
                <w:sz w:val="20"/>
                <w:szCs w:val="20"/>
              </w:rPr>
              <w:t>-parte</w:t>
            </w:r>
          </w:p>
        </w:tc>
        <w:tc>
          <w:tcPr>
            <w:tcW w:w="2224" w:type="dxa"/>
            <w:shd w:val="clear" w:color="auto" w:fill="E7E6E6"/>
          </w:tcPr>
          <w:p w14:paraId="2A19D2B3" w14:textId="77777777" w:rsidR="00EA4BC9" w:rsidRPr="001317B9" w:rsidRDefault="00EA4BC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/>
          </w:tcPr>
          <w:p w14:paraId="3BB4F5E5" w14:textId="77777777" w:rsidR="00EA4BC9" w:rsidRPr="001317B9" w:rsidRDefault="00EA4BC9" w:rsidP="00B10201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/>
          </w:tcPr>
          <w:p w14:paraId="284A1601" w14:textId="77777777" w:rsidR="00EA4BC9" w:rsidRPr="001317B9" w:rsidRDefault="00EA4BC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/>
          </w:tcPr>
          <w:p w14:paraId="3D3AE69A" w14:textId="77777777" w:rsidR="00EA4BC9" w:rsidRPr="001317B9" w:rsidRDefault="00EA4BC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E7E6E6"/>
          </w:tcPr>
          <w:p w14:paraId="17AD6B4E" w14:textId="77777777" w:rsidR="00EA4BC9" w:rsidRPr="001317B9" w:rsidRDefault="00EA4BC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E7E6E6"/>
          </w:tcPr>
          <w:p w14:paraId="72FA3C24" w14:textId="77777777" w:rsidR="00EA4BC9" w:rsidRPr="001317B9" w:rsidRDefault="006037AE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</w:tr>
      <w:tr w:rsidR="00DF315E" w:rsidRPr="001317B9" w14:paraId="1967546B" w14:textId="77777777" w:rsidTr="00595618">
        <w:trPr>
          <w:trHeight w:val="282"/>
        </w:trPr>
        <w:tc>
          <w:tcPr>
            <w:tcW w:w="1740" w:type="dxa"/>
            <w:shd w:val="clear" w:color="auto" w:fill="FFFFFF" w:themeFill="background1"/>
          </w:tcPr>
          <w:p w14:paraId="725BC1FD" w14:textId="77777777" w:rsidR="00DF315E" w:rsidRPr="001317B9" w:rsidRDefault="00382CFB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Produzione scritta</w:t>
            </w:r>
            <w:r w:rsidR="00DF315E">
              <w:rPr>
                <w:rFonts w:ascii="Calibri" w:hAnsi="Calibri"/>
                <w:sz w:val="20"/>
                <w:szCs w:val="20"/>
              </w:rPr>
              <w:t xml:space="preserve"> (40)</w:t>
            </w:r>
          </w:p>
        </w:tc>
        <w:tc>
          <w:tcPr>
            <w:tcW w:w="2224" w:type="dxa"/>
            <w:shd w:val="clear" w:color="auto" w:fill="FFFFFF" w:themeFill="background1"/>
          </w:tcPr>
          <w:p w14:paraId="452E077D" w14:textId="77777777" w:rsidR="00DF315E" w:rsidRPr="00741B55" w:rsidRDefault="00382CFB" w:rsidP="00B1020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Scrittura</w:t>
            </w:r>
          </w:p>
          <w:p w14:paraId="11E21490" w14:textId="77777777" w:rsidR="00DF315E" w:rsidRPr="00352BC7" w:rsidRDefault="00352BC7" w:rsidP="00352BC7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 w:rsidR="00382CFB">
              <w:rPr>
                <w:rFonts w:ascii="Calibri" w:hAnsi="Calibri"/>
                <w:sz w:val="20"/>
                <w:szCs w:val="20"/>
              </w:rPr>
              <w:t>Svolgimento del compito</w:t>
            </w:r>
          </w:p>
          <w:p w14:paraId="293B9D19" w14:textId="77777777" w:rsidR="00DF315E" w:rsidRPr="00352BC7" w:rsidRDefault="00352BC7" w:rsidP="00352BC7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 w:rsidR="00382CFB">
              <w:rPr>
                <w:rFonts w:ascii="Calibri" w:hAnsi="Calibri"/>
                <w:sz w:val="20"/>
                <w:szCs w:val="20"/>
              </w:rPr>
              <w:t>Sviluppo di idee</w:t>
            </w:r>
          </w:p>
          <w:p w14:paraId="6F06982E" w14:textId="77777777" w:rsidR="00DF315E" w:rsidRPr="001317B9" w:rsidRDefault="00DF315E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B08FD37" w14:textId="77777777" w:rsidR="00DF315E" w:rsidRPr="001317B9" w:rsidRDefault="00CD2A16" w:rsidP="00B10201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30%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</w:tcPr>
          <w:p w14:paraId="52E72562" w14:textId="77777777" w:rsidR="00DF315E" w:rsidRPr="00741B55" w:rsidRDefault="00382CFB" w:rsidP="00382CFB">
            <w:pPr>
              <w:spacing w:line="240" w:lineRule="auto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Scrivere testi chiari e dettagliati, comprese lettere, saggi e relazioni che esprimono punti di vista o impressioni su una varietà di argomenti </w:t>
            </w:r>
          </w:p>
        </w:tc>
        <w:tc>
          <w:tcPr>
            <w:tcW w:w="1275" w:type="dxa"/>
            <w:shd w:val="clear" w:color="auto" w:fill="FFFFFF" w:themeFill="background1"/>
          </w:tcPr>
          <w:p w14:paraId="08920AEE" w14:textId="77777777" w:rsidR="00DF315E" w:rsidRPr="001317B9" w:rsidRDefault="00DF315E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FFFFFF" w:themeFill="background1"/>
          </w:tcPr>
          <w:p w14:paraId="65B9F645" w14:textId="77777777" w:rsidR="00DF315E" w:rsidRPr="001317B9" w:rsidRDefault="00382CFB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Rubrica concordata</w:t>
            </w:r>
            <w:r w:rsidR="000D211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shd w:val="clear" w:color="auto" w:fill="FFFFFF" w:themeFill="background1"/>
          </w:tcPr>
          <w:p w14:paraId="2A299C8B" w14:textId="77777777" w:rsidR="00DF315E" w:rsidRPr="001317B9" w:rsidRDefault="000D21A6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</w:tr>
      <w:tr w:rsidR="00DF315E" w:rsidRPr="001317B9" w14:paraId="6D9F59FE" w14:textId="77777777" w:rsidTr="00595618">
        <w:trPr>
          <w:trHeight w:val="282"/>
        </w:trPr>
        <w:tc>
          <w:tcPr>
            <w:tcW w:w="1740" w:type="dxa"/>
            <w:shd w:val="clear" w:color="auto" w:fill="FFFFFF" w:themeFill="background1"/>
          </w:tcPr>
          <w:p w14:paraId="2C1E5122" w14:textId="77777777" w:rsidR="00DF315E" w:rsidRPr="001317B9" w:rsidRDefault="00DF315E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221B4B09" w14:textId="77777777" w:rsidR="00DF315E" w:rsidRPr="00741B55" w:rsidRDefault="00382CFB" w:rsidP="00B1020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Scrittura</w:t>
            </w:r>
          </w:p>
          <w:p w14:paraId="0C1A6F44" w14:textId="77777777" w:rsidR="00DF315E" w:rsidRDefault="00352BC7" w:rsidP="00577783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 w:rsidR="00382CFB">
              <w:rPr>
                <w:rFonts w:ascii="Calibri" w:hAnsi="Calibri"/>
                <w:sz w:val="20"/>
                <w:szCs w:val="20"/>
              </w:rPr>
              <w:t>Coerenza e coesion</w:t>
            </w:r>
            <w:r w:rsidR="00F00C0A">
              <w:rPr>
                <w:rFonts w:ascii="Calibri" w:hAnsi="Calibri"/>
                <w:sz w:val="20"/>
                <w:szCs w:val="20"/>
              </w:rPr>
              <w:t>e</w:t>
            </w:r>
          </w:p>
          <w:p w14:paraId="6D2B32C1" w14:textId="77777777" w:rsidR="00DF315E" w:rsidRPr="001317B9" w:rsidRDefault="00DF315E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D471904" w14:textId="77777777" w:rsidR="00DF315E" w:rsidRPr="001317B9" w:rsidRDefault="00CD2A16" w:rsidP="00B10201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30%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1B976E85" w14:textId="77777777" w:rsidR="00DF315E" w:rsidRPr="001317B9" w:rsidRDefault="00DF315E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B77A369" w14:textId="77777777" w:rsidR="00DF315E" w:rsidRPr="001317B9" w:rsidRDefault="00DF315E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FFFFFF" w:themeFill="background1"/>
          </w:tcPr>
          <w:p w14:paraId="57C4A45F" w14:textId="77777777" w:rsidR="00DF315E" w:rsidRPr="001317B9" w:rsidRDefault="00382CFB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Rubrica concordata</w:t>
            </w:r>
          </w:p>
        </w:tc>
        <w:tc>
          <w:tcPr>
            <w:tcW w:w="1214" w:type="dxa"/>
            <w:shd w:val="clear" w:color="auto" w:fill="FFFFFF" w:themeFill="background1"/>
          </w:tcPr>
          <w:p w14:paraId="2DE2B751" w14:textId="77777777" w:rsidR="00DF315E" w:rsidRPr="001317B9" w:rsidRDefault="000D21A6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</w:tr>
      <w:tr w:rsidR="00DF315E" w:rsidRPr="001317B9" w14:paraId="66D253C5" w14:textId="77777777" w:rsidTr="00595618">
        <w:trPr>
          <w:trHeight w:val="282"/>
        </w:trPr>
        <w:tc>
          <w:tcPr>
            <w:tcW w:w="1740" w:type="dxa"/>
            <w:shd w:val="clear" w:color="auto" w:fill="FFFFFF" w:themeFill="background1"/>
          </w:tcPr>
          <w:p w14:paraId="154C4EA0" w14:textId="77777777" w:rsidR="00DF315E" w:rsidRPr="001317B9" w:rsidRDefault="00DF315E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2B711297" w14:textId="77777777" w:rsidR="00DF315E" w:rsidRPr="00741B55" w:rsidRDefault="00382CFB" w:rsidP="00B1020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Competenza linguistica</w:t>
            </w:r>
          </w:p>
          <w:p w14:paraId="2BE2E2C1" w14:textId="77777777" w:rsidR="00DF315E" w:rsidRDefault="00352BC7" w:rsidP="00577783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 w:rsidR="00382CFB">
              <w:rPr>
                <w:rFonts w:ascii="Calibri" w:hAnsi="Calibri"/>
                <w:sz w:val="20"/>
                <w:szCs w:val="20"/>
              </w:rPr>
              <w:t>Correttezza grammaticale e lessicale</w:t>
            </w:r>
          </w:p>
          <w:p w14:paraId="3A21CCEC" w14:textId="77777777" w:rsidR="00DF315E" w:rsidRPr="001317B9" w:rsidRDefault="00DF315E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DBF4629" w14:textId="77777777" w:rsidR="00DF315E" w:rsidRPr="001317B9" w:rsidRDefault="00CD2A16" w:rsidP="00B10201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30%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DF37739" w14:textId="77777777" w:rsidR="00DF315E" w:rsidRPr="001317B9" w:rsidRDefault="00DF315E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031A7DD" w14:textId="77777777" w:rsidR="00DF315E" w:rsidRPr="001317B9" w:rsidRDefault="00DF315E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FFFFFF" w:themeFill="background1"/>
          </w:tcPr>
          <w:p w14:paraId="7C01A153" w14:textId="77777777" w:rsidR="00DF315E" w:rsidRPr="001317B9" w:rsidRDefault="00382CFB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Rubrica concordata</w:t>
            </w:r>
          </w:p>
        </w:tc>
        <w:tc>
          <w:tcPr>
            <w:tcW w:w="1214" w:type="dxa"/>
            <w:shd w:val="clear" w:color="auto" w:fill="FFFFFF" w:themeFill="background1"/>
          </w:tcPr>
          <w:p w14:paraId="6596D766" w14:textId="77777777" w:rsidR="00DF315E" w:rsidRPr="001317B9" w:rsidRDefault="000D21A6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</w:p>
        </w:tc>
      </w:tr>
      <w:tr w:rsidR="00DF315E" w:rsidRPr="001317B9" w14:paraId="068B3518" w14:textId="77777777" w:rsidTr="00595618">
        <w:trPr>
          <w:trHeight w:val="282"/>
        </w:trPr>
        <w:tc>
          <w:tcPr>
            <w:tcW w:w="1740" w:type="dxa"/>
            <w:shd w:val="clear" w:color="auto" w:fill="FFFFFF" w:themeFill="background1"/>
          </w:tcPr>
          <w:p w14:paraId="2DE4A61A" w14:textId="77777777" w:rsidR="00DF315E" w:rsidRPr="001317B9" w:rsidRDefault="00DF315E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FFFFFF" w:themeFill="background1"/>
          </w:tcPr>
          <w:p w14:paraId="37C4FEC0" w14:textId="77777777" w:rsidR="00DF315E" w:rsidRPr="00741B55" w:rsidRDefault="00382CFB" w:rsidP="00577783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Competenza di scrittura e linguistica</w:t>
            </w:r>
          </w:p>
          <w:p w14:paraId="1B6DD448" w14:textId="77777777" w:rsidR="00352BC7" w:rsidRDefault="00352BC7" w:rsidP="00577783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 w:rsidR="00382CFB">
              <w:rPr>
                <w:rFonts w:ascii="Calibri" w:hAnsi="Calibri"/>
                <w:sz w:val="20"/>
                <w:szCs w:val="20"/>
              </w:rPr>
              <w:t>Appropriatezza</w:t>
            </w:r>
            <w:r w:rsidR="00DF315E">
              <w:rPr>
                <w:rFonts w:ascii="Calibri" w:hAnsi="Calibri"/>
                <w:sz w:val="20"/>
                <w:szCs w:val="20"/>
              </w:rPr>
              <w:t xml:space="preserve"> &amp; </w:t>
            </w:r>
            <w:r>
              <w:rPr>
                <w:rFonts w:ascii="Calibri" w:hAnsi="Calibri"/>
                <w:sz w:val="20"/>
                <w:szCs w:val="20"/>
              </w:rPr>
              <w:t xml:space="preserve">      </w:t>
            </w:r>
          </w:p>
          <w:p w14:paraId="5F75A166" w14:textId="77777777" w:rsidR="00DF315E" w:rsidRDefault="00352BC7" w:rsidP="00577783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="00382CFB">
              <w:rPr>
                <w:rFonts w:ascii="Calibri" w:hAnsi="Calibri"/>
                <w:sz w:val="20"/>
                <w:szCs w:val="20"/>
              </w:rPr>
              <w:t>Qualità dello stile</w:t>
            </w:r>
          </w:p>
          <w:p w14:paraId="3EBDBEB1" w14:textId="77777777" w:rsidR="00DF315E" w:rsidRDefault="00DF315E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4950B7" w14:textId="77777777" w:rsidR="00DF315E" w:rsidRPr="001317B9" w:rsidRDefault="00CD2A16" w:rsidP="00B10201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10%</w:t>
            </w:r>
          </w:p>
        </w:tc>
        <w:tc>
          <w:tcPr>
            <w:tcW w:w="1560" w:type="dxa"/>
            <w:vMerge/>
            <w:shd w:val="clear" w:color="auto" w:fill="FFFFFF" w:themeFill="background1"/>
          </w:tcPr>
          <w:p w14:paraId="67AA29BC" w14:textId="77777777" w:rsidR="00DF315E" w:rsidRPr="001317B9" w:rsidRDefault="00DF315E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610066A" w14:textId="77777777" w:rsidR="00DF315E" w:rsidRPr="001317B9" w:rsidRDefault="00DF315E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FFFFFF" w:themeFill="background1"/>
          </w:tcPr>
          <w:p w14:paraId="2FD2C050" w14:textId="77777777" w:rsidR="00DF315E" w:rsidRPr="001317B9" w:rsidRDefault="00382CFB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Rubrica concordata</w:t>
            </w:r>
          </w:p>
        </w:tc>
        <w:tc>
          <w:tcPr>
            <w:tcW w:w="1214" w:type="dxa"/>
            <w:shd w:val="clear" w:color="auto" w:fill="FFFFFF" w:themeFill="background1"/>
          </w:tcPr>
          <w:p w14:paraId="4328928E" w14:textId="77777777" w:rsidR="00DF315E" w:rsidRPr="001317B9" w:rsidRDefault="000D21A6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</w:tr>
      <w:tr w:rsidR="008A7CF3" w:rsidRPr="001317B9" w14:paraId="0AE9D7E6" w14:textId="77777777" w:rsidTr="00595618">
        <w:trPr>
          <w:trHeight w:val="282"/>
        </w:trPr>
        <w:tc>
          <w:tcPr>
            <w:tcW w:w="1740" w:type="dxa"/>
            <w:shd w:val="clear" w:color="auto" w:fill="E7E6E6"/>
          </w:tcPr>
          <w:p w14:paraId="25809597" w14:textId="77777777" w:rsidR="00EA4BC9" w:rsidRPr="001317B9" w:rsidRDefault="00043194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Sotto-parte</w:t>
            </w:r>
          </w:p>
        </w:tc>
        <w:tc>
          <w:tcPr>
            <w:tcW w:w="2224" w:type="dxa"/>
            <w:shd w:val="clear" w:color="auto" w:fill="E7E6E6"/>
          </w:tcPr>
          <w:p w14:paraId="50F77A5A" w14:textId="77777777" w:rsidR="00EA4BC9" w:rsidRPr="001317B9" w:rsidRDefault="00EA4BC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/>
          </w:tcPr>
          <w:p w14:paraId="411DA6E3" w14:textId="77777777" w:rsidR="00EA4BC9" w:rsidRPr="001317B9" w:rsidRDefault="00EA4BC9" w:rsidP="00B10201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/>
          </w:tcPr>
          <w:p w14:paraId="2998244A" w14:textId="77777777" w:rsidR="00EA4BC9" w:rsidRPr="001317B9" w:rsidRDefault="00EA4BC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/>
          </w:tcPr>
          <w:p w14:paraId="4CB4EBD8" w14:textId="77777777" w:rsidR="00EA4BC9" w:rsidRPr="001317B9" w:rsidRDefault="00EA4BC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E7E6E6"/>
          </w:tcPr>
          <w:p w14:paraId="53C8A9D0" w14:textId="77777777" w:rsidR="00EA4BC9" w:rsidRPr="001317B9" w:rsidRDefault="00EA4BC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E7E6E6"/>
          </w:tcPr>
          <w:p w14:paraId="5427836D" w14:textId="77777777" w:rsidR="00EA4BC9" w:rsidRPr="001317B9" w:rsidRDefault="00595618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</w:p>
        </w:tc>
      </w:tr>
      <w:tr w:rsidR="001D4639" w:rsidRPr="001317B9" w14:paraId="70211476" w14:textId="77777777" w:rsidTr="00595618">
        <w:trPr>
          <w:trHeight w:val="282"/>
        </w:trPr>
        <w:tc>
          <w:tcPr>
            <w:tcW w:w="1740" w:type="dxa"/>
            <w:shd w:val="clear" w:color="auto" w:fill="auto"/>
          </w:tcPr>
          <w:p w14:paraId="480C4A3A" w14:textId="77777777" w:rsidR="001D4639" w:rsidRPr="001317B9" w:rsidRDefault="00043194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Comprensione della letteratura</w:t>
            </w:r>
            <w:r w:rsidR="001D4639">
              <w:rPr>
                <w:rFonts w:ascii="Calibri" w:hAnsi="Calibri"/>
                <w:sz w:val="20"/>
                <w:szCs w:val="20"/>
              </w:rPr>
              <w:t xml:space="preserve"> (30)</w:t>
            </w:r>
          </w:p>
        </w:tc>
        <w:tc>
          <w:tcPr>
            <w:tcW w:w="2224" w:type="dxa"/>
            <w:shd w:val="clear" w:color="auto" w:fill="auto"/>
          </w:tcPr>
          <w:p w14:paraId="1A886B57" w14:textId="77777777" w:rsidR="001D4639" w:rsidRDefault="001D463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7E8A9B07" w14:textId="77777777" w:rsidR="001D4639" w:rsidRPr="001D4639" w:rsidRDefault="00043194" w:rsidP="00B1020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Conoscenza</w:t>
            </w:r>
          </w:p>
          <w:p w14:paraId="266A651D" w14:textId="77777777" w:rsidR="001D4639" w:rsidRDefault="001D463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 w:rsidR="00043194">
              <w:rPr>
                <w:rFonts w:ascii="Calibri" w:hAnsi="Calibri"/>
                <w:sz w:val="20"/>
                <w:szCs w:val="20"/>
              </w:rPr>
              <w:t>Testuale e contestuale</w:t>
            </w:r>
          </w:p>
          <w:p w14:paraId="5AB5CFE4" w14:textId="77777777" w:rsidR="001D4639" w:rsidRPr="001317B9" w:rsidRDefault="001D463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BF54D2D" w14:textId="77777777" w:rsidR="001D4639" w:rsidRPr="001317B9" w:rsidRDefault="00CD2A16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50%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C9E67AD" w14:textId="77777777" w:rsidR="001D4639" w:rsidRPr="00F00C0A" w:rsidRDefault="00AF16B7" w:rsidP="00F00C0A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F00C0A">
              <w:rPr>
                <w:rFonts w:ascii="Calibri" w:hAnsi="Calibri"/>
                <w:i/>
                <w:sz w:val="20"/>
                <w:szCs w:val="20"/>
              </w:rPr>
              <w:t xml:space="preserve">Leggere, comprendere e analizzare testi letterari e non letterari Dimostrare </w:t>
            </w:r>
            <w:r w:rsidR="00F00C0A" w:rsidRPr="00F00C0A">
              <w:rPr>
                <w:rFonts w:ascii="Calibri" w:hAnsi="Calibri"/>
                <w:i/>
                <w:sz w:val="20"/>
                <w:szCs w:val="20"/>
              </w:rPr>
              <w:t xml:space="preserve">la </w:t>
            </w:r>
            <w:r w:rsidRPr="00F00C0A">
              <w:rPr>
                <w:rFonts w:ascii="Calibri" w:hAnsi="Calibri"/>
                <w:i/>
                <w:sz w:val="20"/>
                <w:szCs w:val="20"/>
              </w:rPr>
              <w:t xml:space="preserve">conoscenza e </w:t>
            </w:r>
            <w:r w:rsidR="00F00C0A" w:rsidRPr="00F00C0A">
              <w:rPr>
                <w:rFonts w:ascii="Calibri" w:hAnsi="Calibri"/>
                <w:i/>
                <w:sz w:val="20"/>
                <w:szCs w:val="20"/>
              </w:rPr>
              <w:t xml:space="preserve">la </w:t>
            </w:r>
            <w:r w:rsidRPr="00F00C0A">
              <w:rPr>
                <w:rFonts w:ascii="Calibri" w:hAnsi="Calibri"/>
                <w:i/>
                <w:sz w:val="20"/>
                <w:szCs w:val="20"/>
              </w:rPr>
              <w:t xml:space="preserve">comprensione </w:t>
            </w:r>
            <w:r w:rsidR="00F00C0A" w:rsidRPr="00F00C0A">
              <w:rPr>
                <w:rFonts w:ascii="Calibri" w:hAnsi="Calibri"/>
                <w:i/>
                <w:sz w:val="20"/>
                <w:szCs w:val="20"/>
              </w:rPr>
              <w:t xml:space="preserve">profonda </w:t>
            </w:r>
            <w:r w:rsidRPr="00F00C0A">
              <w:rPr>
                <w:rFonts w:ascii="Calibri" w:hAnsi="Calibri"/>
                <w:i/>
                <w:sz w:val="20"/>
                <w:szCs w:val="20"/>
              </w:rPr>
              <w:t>delle culture della l</w:t>
            </w:r>
            <w:r w:rsidR="00793529" w:rsidRPr="00F00C0A">
              <w:rPr>
                <w:rFonts w:ascii="Calibri" w:hAnsi="Calibri"/>
                <w:i/>
                <w:sz w:val="20"/>
                <w:szCs w:val="20"/>
              </w:rPr>
              <w:t>ingua target, compresa la società, l’attualità, la letteratura e il suo contesto e le arti in generale</w:t>
            </w:r>
            <w:r w:rsidR="001D4639" w:rsidRPr="00F00C0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43FC37C2" w14:textId="77777777" w:rsidR="001D4639" w:rsidRPr="001317B9" w:rsidRDefault="001D463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3DF3D422" w14:textId="77777777" w:rsidR="001D4639" w:rsidRPr="001317B9" w:rsidRDefault="00382CFB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Rubrica concordata</w:t>
            </w:r>
          </w:p>
        </w:tc>
        <w:tc>
          <w:tcPr>
            <w:tcW w:w="1214" w:type="dxa"/>
            <w:shd w:val="clear" w:color="auto" w:fill="auto"/>
          </w:tcPr>
          <w:p w14:paraId="4E1E0134" w14:textId="77777777" w:rsidR="001D4639" w:rsidRPr="001317B9" w:rsidRDefault="001D463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</w:tr>
      <w:tr w:rsidR="001D4639" w:rsidRPr="001317B9" w14:paraId="7DAB2DB1" w14:textId="77777777" w:rsidTr="00595618">
        <w:trPr>
          <w:trHeight w:val="282"/>
        </w:trPr>
        <w:tc>
          <w:tcPr>
            <w:tcW w:w="1740" w:type="dxa"/>
            <w:shd w:val="clear" w:color="auto" w:fill="auto"/>
          </w:tcPr>
          <w:p w14:paraId="401AD446" w14:textId="77777777" w:rsidR="001D4639" w:rsidRPr="001317B9" w:rsidRDefault="001D463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14:paraId="604E605D" w14:textId="77777777" w:rsidR="001D4639" w:rsidRDefault="001D463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39D3AEF2" w14:textId="77777777" w:rsidR="001D4639" w:rsidRPr="001D4639" w:rsidRDefault="00043194" w:rsidP="00B1020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Pensiero critico</w:t>
            </w:r>
          </w:p>
          <w:p w14:paraId="08EB479E" w14:textId="77777777" w:rsidR="001D4639" w:rsidRDefault="00595618" w:rsidP="00595618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 w:rsidR="00043194">
              <w:rPr>
                <w:rFonts w:ascii="Calibri" w:hAnsi="Calibri"/>
                <w:sz w:val="20"/>
                <w:szCs w:val="20"/>
              </w:rPr>
              <w:t xml:space="preserve"> Argomentazione e ragionamento</w:t>
            </w:r>
          </w:p>
          <w:p w14:paraId="452739BC" w14:textId="77777777" w:rsidR="001D4639" w:rsidRPr="001317B9" w:rsidRDefault="001D4639" w:rsidP="00043194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 w:rsidR="00043194">
              <w:rPr>
                <w:rFonts w:ascii="Calibri" w:hAnsi="Calibri"/>
                <w:sz w:val="20"/>
                <w:szCs w:val="20"/>
              </w:rPr>
              <w:t>Risposta personale sulla base di evidenze</w:t>
            </w:r>
          </w:p>
        </w:tc>
        <w:tc>
          <w:tcPr>
            <w:tcW w:w="1134" w:type="dxa"/>
            <w:shd w:val="clear" w:color="auto" w:fill="auto"/>
          </w:tcPr>
          <w:p w14:paraId="0CDECA20" w14:textId="77777777" w:rsidR="001D4639" w:rsidRPr="001317B9" w:rsidRDefault="00CD2A16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30%</w:t>
            </w:r>
          </w:p>
        </w:tc>
        <w:tc>
          <w:tcPr>
            <w:tcW w:w="1560" w:type="dxa"/>
            <w:vMerge/>
            <w:shd w:val="clear" w:color="auto" w:fill="auto"/>
          </w:tcPr>
          <w:p w14:paraId="59FCE585" w14:textId="77777777" w:rsidR="001D4639" w:rsidRPr="001317B9" w:rsidRDefault="001D463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5FE0C7C" w14:textId="77777777" w:rsidR="001D4639" w:rsidRPr="001317B9" w:rsidRDefault="001D463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0E31E3D7" w14:textId="77777777" w:rsidR="001D4639" w:rsidRPr="001317B9" w:rsidRDefault="00382CFB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Rubrica concordata</w:t>
            </w:r>
          </w:p>
        </w:tc>
        <w:tc>
          <w:tcPr>
            <w:tcW w:w="1214" w:type="dxa"/>
            <w:shd w:val="clear" w:color="auto" w:fill="auto"/>
          </w:tcPr>
          <w:p w14:paraId="2AFE6D13" w14:textId="77777777" w:rsidR="001D4639" w:rsidRPr="001317B9" w:rsidRDefault="001D463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</w:tr>
      <w:tr w:rsidR="001D4639" w:rsidRPr="001317B9" w14:paraId="7C893019" w14:textId="77777777" w:rsidTr="00595618">
        <w:trPr>
          <w:trHeight w:val="282"/>
        </w:trPr>
        <w:tc>
          <w:tcPr>
            <w:tcW w:w="1740" w:type="dxa"/>
            <w:shd w:val="clear" w:color="auto" w:fill="auto"/>
          </w:tcPr>
          <w:p w14:paraId="2B04DD8E" w14:textId="77777777" w:rsidR="001D4639" w:rsidRPr="001317B9" w:rsidRDefault="001D463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14:paraId="74B46CF8" w14:textId="77777777" w:rsidR="001D4639" w:rsidRDefault="001D463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14:paraId="48C564DF" w14:textId="77777777" w:rsidR="00043194" w:rsidRPr="00741B55" w:rsidRDefault="00043194" w:rsidP="00043194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Competenza di scrittura e</w:t>
            </w:r>
            <w:r w:rsidR="00F00C0A">
              <w:rPr>
                <w:rFonts w:ascii="Calibri" w:hAnsi="Calibri"/>
                <w:b/>
                <w:sz w:val="20"/>
                <w:szCs w:val="20"/>
              </w:rPr>
              <w:t xml:space="preserve"> competenza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linguistica</w:t>
            </w:r>
          </w:p>
          <w:p w14:paraId="57BBA5BD" w14:textId="77777777" w:rsidR="001D4639" w:rsidRPr="001317B9" w:rsidRDefault="001D4639" w:rsidP="00043194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- </w:t>
            </w:r>
            <w:r w:rsidR="00043194">
              <w:rPr>
                <w:rFonts w:ascii="Calibri" w:hAnsi="Calibri"/>
                <w:sz w:val="20"/>
                <w:szCs w:val="20"/>
              </w:rPr>
              <w:t>Uso appropriato della lingua</w:t>
            </w:r>
          </w:p>
        </w:tc>
        <w:tc>
          <w:tcPr>
            <w:tcW w:w="1134" w:type="dxa"/>
            <w:shd w:val="clear" w:color="auto" w:fill="auto"/>
          </w:tcPr>
          <w:p w14:paraId="54D21E9F" w14:textId="77777777" w:rsidR="001D4639" w:rsidRPr="001317B9" w:rsidRDefault="00CD2A16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20%</w:t>
            </w:r>
          </w:p>
        </w:tc>
        <w:tc>
          <w:tcPr>
            <w:tcW w:w="1560" w:type="dxa"/>
            <w:vMerge/>
            <w:shd w:val="clear" w:color="auto" w:fill="auto"/>
          </w:tcPr>
          <w:p w14:paraId="1BEDA73C" w14:textId="77777777" w:rsidR="001D4639" w:rsidRPr="001317B9" w:rsidRDefault="001D463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7356ABD" w14:textId="77777777" w:rsidR="001D4639" w:rsidRPr="001317B9" w:rsidRDefault="001D463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274C8225" w14:textId="77777777" w:rsidR="001D4639" w:rsidRPr="001317B9" w:rsidRDefault="00382CFB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Rubrica concordata</w:t>
            </w:r>
          </w:p>
        </w:tc>
        <w:tc>
          <w:tcPr>
            <w:tcW w:w="1214" w:type="dxa"/>
            <w:shd w:val="clear" w:color="auto" w:fill="auto"/>
          </w:tcPr>
          <w:p w14:paraId="3D2982BC" w14:textId="77777777" w:rsidR="001D4639" w:rsidRPr="001317B9" w:rsidRDefault="001D4639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</w:tr>
      <w:tr w:rsidR="008A7CF3" w:rsidRPr="001317B9" w14:paraId="39FC89B4" w14:textId="77777777" w:rsidTr="00595618">
        <w:trPr>
          <w:trHeight w:val="282"/>
        </w:trPr>
        <w:tc>
          <w:tcPr>
            <w:tcW w:w="1740" w:type="dxa"/>
            <w:shd w:val="clear" w:color="auto" w:fill="E7E6E6" w:themeFill="background2"/>
          </w:tcPr>
          <w:p w14:paraId="36072C10" w14:textId="77777777" w:rsidR="008A7CF3" w:rsidRPr="001317B9" w:rsidRDefault="00043194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Sotto-parte</w:t>
            </w:r>
          </w:p>
        </w:tc>
        <w:tc>
          <w:tcPr>
            <w:tcW w:w="2224" w:type="dxa"/>
            <w:shd w:val="clear" w:color="auto" w:fill="E7E6E6" w:themeFill="background2"/>
          </w:tcPr>
          <w:p w14:paraId="4C323AC1" w14:textId="77777777" w:rsidR="008A7CF3" w:rsidRPr="001317B9" w:rsidRDefault="008A7CF3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 w:themeFill="background2"/>
          </w:tcPr>
          <w:p w14:paraId="3E04C8E4" w14:textId="77777777" w:rsidR="008A7CF3" w:rsidRPr="001317B9" w:rsidRDefault="008A7CF3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589BB74E" w14:textId="77777777" w:rsidR="008A7CF3" w:rsidRPr="001317B9" w:rsidRDefault="008A7CF3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14:paraId="68D41B6D" w14:textId="77777777" w:rsidR="008A7CF3" w:rsidRPr="001317B9" w:rsidRDefault="008A7CF3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E7E6E6" w:themeFill="background2"/>
          </w:tcPr>
          <w:p w14:paraId="2C2D1A9C" w14:textId="77777777" w:rsidR="008A7CF3" w:rsidRPr="001317B9" w:rsidRDefault="008A7CF3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E7E6E6" w:themeFill="background2"/>
          </w:tcPr>
          <w:p w14:paraId="5962AFBB" w14:textId="77777777" w:rsidR="008A7CF3" w:rsidRPr="001317B9" w:rsidRDefault="00595618" w:rsidP="00B10201">
            <w:pPr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</w:t>
            </w:r>
          </w:p>
        </w:tc>
      </w:tr>
      <w:tr w:rsidR="008A7CF3" w:rsidRPr="001317B9" w14:paraId="6686B13B" w14:textId="77777777" w:rsidTr="00595618">
        <w:trPr>
          <w:trHeight w:val="282"/>
        </w:trPr>
        <w:tc>
          <w:tcPr>
            <w:tcW w:w="1740" w:type="dxa"/>
            <w:shd w:val="clear" w:color="auto" w:fill="E7E6E6"/>
          </w:tcPr>
          <w:p w14:paraId="283B8008" w14:textId="77777777" w:rsidR="00EA4BC9" w:rsidRPr="001317B9" w:rsidRDefault="00EA4BC9" w:rsidP="00B1020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317B9">
              <w:rPr>
                <w:rFonts w:ascii="Calibri" w:hAnsi="Calibri"/>
                <w:b/>
                <w:sz w:val="20"/>
                <w:szCs w:val="20"/>
              </w:rPr>
              <w:t>Total</w:t>
            </w:r>
            <w:r w:rsidR="00AF16B7">
              <w:rPr>
                <w:rFonts w:ascii="Calibri" w:hAnsi="Calibri"/>
                <w:b/>
                <w:sz w:val="20"/>
                <w:szCs w:val="20"/>
              </w:rPr>
              <w:t>e</w:t>
            </w:r>
          </w:p>
        </w:tc>
        <w:tc>
          <w:tcPr>
            <w:tcW w:w="2224" w:type="dxa"/>
            <w:shd w:val="clear" w:color="auto" w:fill="E7E6E6"/>
          </w:tcPr>
          <w:p w14:paraId="0DAB6AE2" w14:textId="77777777" w:rsidR="00EA4BC9" w:rsidRPr="001317B9" w:rsidRDefault="00EA4BC9" w:rsidP="00B1020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7E6E6"/>
          </w:tcPr>
          <w:p w14:paraId="04300785" w14:textId="77777777" w:rsidR="00EA4BC9" w:rsidRPr="001317B9" w:rsidRDefault="00EA4BC9" w:rsidP="00B1020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7E6E6"/>
          </w:tcPr>
          <w:p w14:paraId="419D1B42" w14:textId="77777777" w:rsidR="00EA4BC9" w:rsidRPr="001317B9" w:rsidRDefault="00EA4BC9" w:rsidP="00B1020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7E6E6"/>
          </w:tcPr>
          <w:p w14:paraId="432B97AE" w14:textId="77777777" w:rsidR="00EA4BC9" w:rsidRPr="001317B9" w:rsidRDefault="00EA4BC9" w:rsidP="00B1020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E7E6E6"/>
          </w:tcPr>
          <w:p w14:paraId="7A66CCD8" w14:textId="77777777" w:rsidR="00EA4BC9" w:rsidRPr="001317B9" w:rsidRDefault="00EA4BC9" w:rsidP="00B1020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14" w:type="dxa"/>
            <w:shd w:val="clear" w:color="auto" w:fill="E7E6E6"/>
          </w:tcPr>
          <w:p w14:paraId="54CD641E" w14:textId="77777777" w:rsidR="00EA4BC9" w:rsidRPr="001317B9" w:rsidRDefault="00EA4BC9" w:rsidP="00B10201">
            <w:pPr>
              <w:spacing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1317B9">
              <w:rPr>
                <w:rFonts w:ascii="Calibri" w:hAnsi="Calibri"/>
                <w:b/>
                <w:sz w:val="20"/>
                <w:szCs w:val="20"/>
              </w:rPr>
              <w:t>100</w:t>
            </w:r>
          </w:p>
        </w:tc>
      </w:tr>
    </w:tbl>
    <w:p w14:paraId="584A1892" w14:textId="77777777" w:rsidR="00B10201" w:rsidRPr="000A0FBC" w:rsidRDefault="00EA4BC9" w:rsidP="004109F7">
      <w:pPr>
        <w:spacing w:before="240" w:after="160" w:line="259" w:lineRule="auto"/>
        <w:jc w:val="both"/>
        <w:rPr>
          <w:rFonts w:ascii="Arial" w:eastAsia="Calibri" w:hAnsi="Arial" w:cs="Arial"/>
          <w:sz w:val="22"/>
          <w:szCs w:val="20"/>
          <w:lang w:val="it-IT" w:eastAsia="en-US"/>
        </w:rPr>
      </w:pPr>
      <w:r w:rsidRPr="00793529">
        <w:rPr>
          <w:rFonts w:ascii="Arial" w:eastAsia="Calibri" w:hAnsi="Arial" w:cs="Arial"/>
          <w:sz w:val="22"/>
          <w:szCs w:val="20"/>
          <w:lang w:val="it-IT" w:eastAsia="en-US"/>
        </w:rPr>
        <w:t xml:space="preserve">* </w:t>
      </w:r>
      <w:r w:rsidR="00595618" w:rsidRPr="00793529">
        <w:rPr>
          <w:rFonts w:ascii="Arial" w:eastAsia="Calibri" w:hAnsi="Arial" w:cs="Arial"/>
          <w:sz w:val="22"/>
          <w:szCs w:val="20"/>
          <w:lang w:val="it-IT" w:eastAsia="en-US"/>
        </w:rPr>
        <w:t>*</w:t>
      </w:r>
      <w:r w:rsidR="00793529" w:rsidRPr="00793529">
        <w:rPr>
          <w:rFonts w:ascii="Arial" w:eastAsia="Calibri" w:hAnsi="Arial" w:cs="Arial"/>
          <w:sz w:val="22"/>
          <w:szCs w:val="20"/>
          <w:lang w:val="it-IT" w:eastAsia="en-US"/>
        </w:rPr>
        <w:t xml:space="preserve"> il peso delle sotto-competenze relative</w:t>
      </w:r>
      <w:r w:rsidR="00B27390">
        <w:rPr>
          <w:rFonts w:ascii="Arial" w:eastAsia="Calibri" w:hAnsi="Arial" w:cs="Arial"/>
          <w:sz w:val="22"/>
          <w:szCs w:val="20"/>
          <w:lang w:val="it-IT" w:eastAsia="en-US"/>
        </w:rPr>
        <w:t xml:space="preserve"> alla comprensione scritta può</w:t>
      </w:r>
      <w:r w:rsidR="00793529" w:rsidRPr="00793529">
        <w:rPr>
          <w:rFonts w:ascii="Arial" w:eastAsia="Calibri" w:hAnsi="Arial" w:cs="Arial"/>
          <w:sz w:val="22"/>
          <w:szCs w:val="20"/>
          <w:lang w:val="it-IT" w:eastAsia="en-US"/>
        </w:rPr>
        <w:t xml:space="preserve"> variare da prova a prova. </w:t>
      </w:r>
      <w:proofErr w:type="gramStart"/>
      <w:r w:rsidR="00793529" w:rsidRPr="00793529">
        <w:rPr>
          <w:rFonts w:ascii="Arial" w:eastAsia="Calibri" w:hAnsi="Arial" w:cs="Arial"/>
          <w:sz w:val="22"/>
          <w:szCs w:val="20"/>
          <w:lang w:val="it-IT" w:eastAsia="en-US"/>
        </w:rPr>
        <w:t>E’</w:t>
      </w:r>
      <w:proofErr w:type="gramEnd"/>
      <w:r w:rsidR="00793529" w:rsidRPr="00793529">
        <w:rPr>
          <w:rFonts w:ascii="Arial" w:eastAsia="Calibri" w:hAnsi="Arial" w:cs="Arial"/>
          <w:sz w:val="22"/>
          <w:szCs w:val="20"/>
          <w:lang w:val="it-IT" w:eastAsia="en-US"/>
        </w:rPr>
        <w:t xml:space="preserve"> importante</w:t>
      </w:r>
      <w:r w:rsidR="00B27390">
        <w:rPr>
          <w:rFonts w:ascii="Arial" w:eastAsia="Calibri" w:hAnsi="Arial" w:cs="Arial"/>
          <w:sz w:val="22"/>
          <w:szCs w:val="20"/>
          <w:lang w:val="it-IT" w:eastAsia="en-US"/>
        </w:rPr>
        <w:t>,</w:t>
      </w:r>
      <w:r w:rsidR="00793529" w:rsidRPr="00793529">
        <w:rPr>
          <w:rFonts w:ascii="Arial" w:eastAsia="Calibri" w:hAnsi="Arial" w:cs="Arial"/>
          <w:sz w:val="22"/>
          <w:szCs w:val="20"/>
          <w:lang w:val="it-IT" w:eastAsia="en-US"/>
        </w:rPr>
        <w:t xml:space="preserve"> tuttavia</w:t>
      </w:r>
      <w:r w:rsidR="00B27390">
        <w:rPr>
          <w:rFonts w:ascii="Arial" w:eastAsia="Calibri" w:hAnsi="Arial" w:cs="Arial"/>
          <w:sz w:val="22"/>
          <w:szCs w:val="20"/>
          <w:lang w:val="it-IT" w:eastAsia="en-US"/>
        </w:rPr>
        <w:t>,</w:t>
      </w:r>
      <w:r w:rsidR="00793529" w:rsidRPr="00793529">
        <w:rPr>
          <w:rFonts w:ascii="Arial" w:eastAsia="Calibri" w:hAnsi="Arial" w:cs="Arial"/>
          <w:sz w:val="22"/>
          <w:szCs w:val="20"/>
          <w:lang w:val="it-IT" w:eastAsia="en-US"/>
        </w:rPr>
        <w:t xml:space="preserve"> che sia </w:t>
      </w:r>
      <w:r w:rsidR="00793529" w:rsidRPr="00793529">
        <w:rPr>
          <w:rFonts w:ascii="Arial" w:eastAsia="Calibri" w:hAnsi="Arial" w:cs="Arial"/>
          <w:b/>
          <w:sz w:val="22"/>
          <w:szCs w:val="20"/>
          <w:lang w:val="it-IT" w:eastAsia="en-US"/>
        </w:rPr>
        <w:t>sempre</w:t>
      </w:r>
      <w:r w:rsidR="00793529" w:rsidRPr="00793529">
        <w:rPr>
          <w:rFonts w:ascii="Arial" w:eastAsia="Calibri" w:hAnsi="Arial" w:cs="Arial"/>
          <w:sz w:val="22"/>
          <w:szCs w:val="20"/>
          <w:lang w:val="it-IT" w:eastAsia="en-US"/>
        </w:rPr>
        <w:t xml:space="preserve"> presente la valutazione di </w:t>
      </w:r>
      <w:r w:rsidR="00793529" w:rsidRPr="00793529">
        <w:rPr>
          <w:rFonts w:ascii="Arial" w:eastAsia="Calibri" w:hAnsi="Arial" w:cs="Arial"/>
          <w:b/>
          <w:sz w:val="22"/>
          <w:szCs w:val="20"/>
          <w:lang w:val="it-IT" w:eastAsia="en-US"/>
        </w:rPr>
        <w:t xml:space="preserve">leggere per comprendere (comprensione globale e letterale) </w:t>
      </w:r>
      <w:r w:rsidR="00793529" w:rsidRPr="00793529">
        <w:rPr>
          <w:rFonts w:ascii="Arial" w:eastAsia="Calibri" w:hAnsi="Arial" w:cs="Arial"/>
          <w:sz w:val="22"/>
          <w:szCs w:val="20"/>
          <w:lang w:val="it-IT" w:eastAsia="en-US"/>
        </w:rPr>
        <w:t xml:space="preserve">e </w:t>
      </w:r>
      <w:r w:rsidR="00F00C0A" w:rsidRPr="00ED69E4">
        <w:rPr>
          <w:rFonts w:ascii="Arial" w:eastAsia="Calibri" w:hAnsi="Arial" w:cs="Arial"/>
          <w:sz w:val="22"/>
          <w:szCs w:val="20"/>
          <w:lang w:val="it-IT" w:eastAsia="en-US"/>
        </w:rPr>
        <w:t>del</w:t>
      </w:r>
      <w:r w:rsidR="00793529" w:rsidRPr="00ED69E4">
        <w:rPr>
          <w:rFonts w:ascii="Arial" w:eastAsia="Calibri" w:hAnsi="Arial" w:cs="Arial"/>
          <w:sz w:val="22"/>
          <w:szCs w:val="20"/>
          <w:lang w:val="it-IT" w:eastAsia="en-US"/>
        </w:rPr>
        <w:t>l’</w:t>
      </w:r>
      <w:r w:rsidR="00793529" w:rsidRPr="00793529">
        <w:rPr>
          <w:rFonts w:ascii="Arial" w:eastAsia="Calibri" w:hAnsi="Arial" w:cs="Arial"/>
          <w:b/>
          <w:sz w:val="22"/>
          <w:szCs w:val="20"/>
          <w:lang w:val="it-IT" w:eastAsia="en-US"/>
        </w:rPr>
        <w:t>analisi</w:t>
      </w:r>
      <w:r w:rsidR="00793529">
        <w:rPr>
          <w:rFonts w:ascii="Arial" w:eastAsia="Calibri" w:hAnsi="Arial" w:cs="Arial"/>
          <w:sz w:val="22"/>
          <w:szCs w:val="20"/>
          <w:lang w:val="it-IT" w:eastAsia="en-US"/>
        </w:rPr>
        <w:t>.</w:t>
      </w:r>
      <w:r w:rsidR="00793529" w:rsidRPr="00793529">
        <w:rPr>
          <w:rFonts w:ascii="Arial" w:eastAsia="Calibri" w:hAnsi="Arial" w:cs="Arial"/>
          <w:sz w:val="22"/>
          <w:szCs w:val="20"/>
          <w:lang w:val="it-IT" w:eastAsia="en-US"/>
        </w:rPr>
        <w:t xml:space="preserve"> </w:t>
      </w:r>
    </w:p>
    <w:p w14:paraId="2D9D87B6" w14:textId="77777777" w:rsidR="002D07A1" w:rsidRPr="000A0FBC" w:rsidRDefault="002D07A1" w:rsidP="00AF5508">
      <w:pPr>
        <w:pStyle w:val="NormalWeb"/>
        <w:rPr>
          <w:rFonts w:ascii="Arial" w:hAnsi="Arial" w:cs="Arial"/>
          <w:b/>
          <w:sz w:val="24"/>
          <w:szCs w:val="24"/>
          <w:lang w:val="it-IT"/>
        </w:rPr>
        <w:sectPr w:rsidR="002D07A1" w:rsidRPr="000A0FBC" w:rsidSect="002D07A1">
          <w:headerReference w:type="default" r:id="rId8"/>
          <w:footerReference w:type="default" r:id="rId9"/>
          <w:footerReference w:type="first" r:id="rId10"/>
          <w:pgSz w:w="11906" w:h="16838"/>
          <w:pgMar w:top="1260" w:right="1440" w:bottom="1170" w:left="1440" w:header="708" w:footer="708" w:gutter="0"/>
          <w:cols w:space="708"/>
          <w:titlePg/>
          <w:docGrid w:linePitch="360"/>
        </w:sectPr>
      </w:pPr>
    </w:p>
    <w:p w14:paraId="0F6C0F76" w14:textId="77777777" w:rsidR="00E9691E" w:rsidRPr="000E437B" w:rsidRDefault="00E9691E" w:rsidP="00AF5508">
      <w:pPr>
        <w:pStyle w:val="NormalWeb"/>
        <w:rPr>
          <w:rFonts w:ascii="Verdana" w:hAnsi="Verdana" w:cs="Arial"/>
          <w:b/>
          <w:sz w:val="20"/>
          <w:szCs w:val="20"/>
          <w:lang w:val="it-IT"/>
        </w:rPr>
      </w:pPr>
      <w:r w:rsidRPr="000E437B">
        <w:rPr>
          <w:rFonts w:ascii="Verdana" w:hAnsi="Verdana" w:cs="Arial"/>
          <w:b/>
          <w:sz w:val="20"/>
          <w:szCs w:val="20"/>
          <w:lang w:val="it-IT"/>
        </w:rPr>
        <w:lastRenderedPageBreak/>
        <w:t>Part</w:t>
      </w:r>
      <w:r w:rsidR="000E437B" w:rsidRPr="000E437B">
        <w:rPr>
          <w:rFonts w:ascii="Verdana" w:hAnsi="Verdana" w:cs="Arial"/>
          <w:b/>
          <w:sz w:val="20"/>
          <w:szCs w:val="20"/>
          <w:lang w:val="it-IT"/>
        </w:rPr>
        <w:t>e</w:t>
      </w:r>
      <w:r w:rsidRPr="000E437B">
        <w:rPr>
          <w:rFonts w:ascii="Verdana" w:hAnsi="Verdana" w:cs="Arial"/>
          <w:b/>
          <w:sz w:val="20"/>
          <w:szCs w:val="20"/>
          <w:lang w:val="it-IT"/>
        </w:rPr>
        <w:t xml:space="preserve"> 2: Rubric</w:t>
      </w:r>
      <w:r w:rsidR="000E437B" w:rsidRPr="000E437B">
        <w:rPr>
          <w:rFonts w:ascii="Verdana" w:hAnsi="Verdana" w:cs="Arial"/>
          <w:b/>
          <w:sz w:val="20"/>
          <w:szCs w:val="20"/>
          <w:lang w:val="it-IT"/>
        </w:rPr>
        <w:t>a</w:t>
      </w:r>
      <w:r w:rsidRPr="000E437B">
        <w:rPr>
          <w:rFonts w:ascii="Verdana" w:hAnsi="Verdana" w:cs="Arial"/>
          <w:b/>
          <w:sz w:val="20"/>
          <w:szCs w:val="20"/>
          <w:lang w:val="it-IT"/>
        </w:rPr>
        <w:t xml:space="preserve"> </w:t>
      </w:r>
      <w:r w:rsidR="000E437B">
        <w:rPr>
          <w:rFonts w:ascii="Verdana" w:hAnsi="Verdana" w:cs="Arial"/>
          <w:b/>
          <w:sz w:val="20"/>
          <w:szCs w:val="20"/>
          <w:lang w:val="it-IT"/>
        </w:rPr>
        <w:t>per la valutazione della p</w:t>
      </w:r>
      <w:r w:rsidR="000E437B" w:rsidRPr="000E437B">
        <w:rPr>
          <w:rFonts w:ascii="Verdana" w:hAnsi="Verdana" w:cs="Arial"/>
          <w:b/>
          <w:sz w:val="20"/>
          <w:szCs w:val="20"/>
          <w:lang w:val="it-IT"/>
        </w:rPr>
        <w:t>roduzione scritta</w:t>
      </w:r>
      <w:r w:rsidRPr="000E437B">
        <w:rPr>
          <w:rFonts w:ascii="Verdana" w:hAnsi="Verdana" w:cs="Arial"/>
          <w:b/>
          <w:sz w:val="20"/>
          <w:szCs w:val="20"/>
          <w:lang w:val="it-IT"/>
        </w:rPr>
        <w:t xml:space="preserve"> – Total</w:t>
      </w:r>
      <w:r w:rsidR="000E437B">
        <w:rPr>
          <w:rFonts w:ascii="Verdana" w:hAnsi="Verdana" w:cs="Arial"/>
          <w:b/>
          <w:sz w:val="20"/>
          <w:szCs w:val="20"/>
          <w:lang w:val="it-IT"/>
        </w:rPr>
        <w:t>e</w:t>
      </w:r>
      <w:r w:rsidRPr="000E437B">
        <w:rPr>
          <w:rFonts w:ascii="Verdana" w:hAnsi="Verdana" w:cs="Arial"/>
          <w:b/>
          <w:sz w:val="20"/>
          <w:szCs w:val="20"/>
          <w:lang w:val="it-IT"/>
        </w:rPr>
        <w:t xml:space="preserve"> 40</w:t>
      </w:r>
      <w:r w:rsidR="00FD6473">
        <w:rPr>
          <w:rFonts w:ascii="Verdana" w:hAnsi="Verdana" w:cs="Arial"/>
          <w:b/>
          <w:sz w:val="20"/>
          <w:szCs w:val="20"/>
          <w:lang w:val="it-IT"/>
        </w:rPr>
        <w:t xml:space="preserve"> punti</w:t>
      </w:r>
    </w:p>
    <w:tbl>
      <w:tblPr>
        <w:tblStyle w:val="TableGrid"/>
        <w:tblW w:w="15692" w:type="dxa"/>
        <w:tblInd w:w="-784" w:type="dxa"/>
        <w:tblLayout w:type="fixed"/>
        <w:tblLook w:val="04A0" w:firstRow="1" w:lastRow="0" w:firstColumn="1" w:lastColumn="0" w:noHBand="0" w:noVBand="1"/>
      </w:tblPr>
      <w:tblGrid>
        <w:gridCol w:w="2339"/>
        <w:gridCol w:w="1842"/>
        <w:gridCol w:w="2127"/>
        <w:gridCol w:w="2126"/>
        <w:gridCol w:w="2126"/>
        <w:gridCol w:w="1701"/>
        <w:gridCol w:w="1701"/>
        <w:gridCol w:w="1730"/>
      </w:tblGrid>
      <w:tr w:rsidR="00D46F0C" w:rsidRPr="00D46F0C" w14:paraId="249DA3D5" w14:textId="77777777" w:rsidTr="00D46F0C">
        <w:trPr>
          <w:trHeight w:val="22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DA24" w14:textId="77777777" w:rsidR="00E9691E" w:rsidRPr="00D46F0C" w:rsidRDefault="00FA4C9A" w:rsidP="003448B5">
            <w:pPr>
              <w:pStyle w:val="NormalWeb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b/>
                <w:sz w:val="20"/>
                <w:szCs w:val="20"/>
              </w:rPr>
              <w:t>Aspetti</w:t>
            </w:r>
            <w:proofErr w:type="spellEnd"/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3448B5">
              <w:rPr>
                <w:rFonts w:ascii="Verdana" w:hAnsi="Verdana" w:cstheme="minorHAnsi"/>
                <w:b/>
                <w:sz w:val="20"/>
                <w:szCs w:val="20"/>
              </w:rPr>
              <w:t>oggetto</w:t>
            </w:r>
            <w:proofErr w:type="spellEnd"/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0A0FBC">
              <w:rPr>
                <w:rFonts w:ascii="Verdana" w:hAnsi="Verdana" w:cstheme="minorHAnsi"/>
                <w:b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Verdana" w:hAnsi="Verdana" w:cstheme="minorHAnsi"/>
                <w:b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5A5E" w14:textId="77777777" w:rsidR="00E9691E" w:rsidRPr="00D46F0C" w:rsidRDefault="00E9691E">
            <w:pPr>
              <w:pStyle w:val="NormalWeb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46F0C">
              <w:rPr>
                <w:rFonts w:ascii="Verdana" w:hAnsi="Verdana" w:cstheme="minorHAnsi"/>
                <w:b/>
                <w:sz w:val="20"/>
                <w:szCs w:val="20"/>
              </w:rPr>
              <w:t>11-12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17FF8" w14:textId="77777777" w:rsidR="00E9691E" w:rsidRPr="00D46F0C" w:rsidRDefault="00E9691E">
            <w:pPr>
              <w:pStyle w:val="NormalWeb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46F0C">
              <w:rPr>
                <w:rFonts w:ascii="Verdana" w:hAnsi="Verdana" w:cstheme="minorHAnsi"/>
                <w:b/>
                <w:sz w:val="20"/>
                <w:szCs w:val="20"/>
              </w:rPr>
              <w:t>9-10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334D" w14:textId="77777777" w:rsidR="00E9691E" w:rsidRPr="00D46F0C" w:rsidRDefault="00E9691E">
            <w:pPr>
              <w:pStyle w:val="NormalWeb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46F0C">
              <w:rPr>
                <w:rFonts w:ascii="Verdana" w:hAnsi="Verdana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BB29" w14:textId="77777777" w:rsidR="00E9691E" w:rsidRPr="00D46F0C" w:rsidRDefault="00E9691E">
            <w:pPr>
              <w:pStyle w:val="NormalWeb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46F0C">
              <w:rPr>
                <w:rFonts w:ascii="Verdana" w:hAnsi="Verdana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hideMark/>
          </w:tcPr>
          <w:p w14:paraId="2AD3D17D" w14:textId="77777777" w:rsidR="00E9691E" w:rsidRPr="00D46F0C" w:rsidRDefault="00E9691E">
            <w:pPr>
              <w:pStyle w:val="NormalWeb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46F0C">
              <w:rPr>
                <w:rFonts w:ascii="Verdana" w:hAnsi="Verdana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B1867BA" w14:textId="77777777" w:rsidR="00E9691E" w:rsidRPr="00D46F0C" w:rsidRDefault="00E9691E">
            <w:pPr>
              <w:pStyle w:val="NormalWeb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46F0C">
              <w:rPr>
                <w:rFonts w:ascii="Verdana" w:hAnsi="Verdana" w:cstheme="minorHAnsi"/>
                <w:b/>
                <w:sz w:val="20"/>
                <w:szCs w:val="20"/>
              </w:rPr>
              <w:t>4-5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10B5" w14:textId="77777777" w:rsidR="00E9691E" w:rsidRPr="00D46F0C" w:rsidRDefault="00E9691E">
            <w:pPr>
              <w:pStyle w:val="NormalWeb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46F0C">
              <w:rPr>
                <w:rFonts w:ascii="Verdana" w:hAnsi="Verdana" w:cstheme="minorHAnsi"/>
                <w:b/>
                <w:sz w:val="20"/>
                <w:szCs w:val="20"/>
              </w:rPr>
              <w:t>0-3</w:t>
            </w:r>
          </w:p>
        </w:tc>
      </w:tr>
      <w:tr w:rsidR="00D46F0C" w:rsidRPr="00D46F0C" w14:paraId="51188591" w14:textId="77777777" w:rsidTr="00D46F0C">
        <w:trPr>
          <w:trHeight w:val="202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DF12" w14:textId="77777777" w:rsidR="00E9691E" w:rsidRPr="00FA4C9A" w:rsidRDefault="00FA4C9A">
            <w:pPr>
              <w:pStyle w:val="NormalWeb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  <w:r w:rsidRPr="00FA4C9A"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  <w:t>Contenuto</w:t>
            </w:r>
          </w:p>
          <w:p w14:paraId="59549452" w14:textId="77777777" w:rsidR="00E9691E" w:rsidRPr="00FA4C9A" w:rsidRDefault="00FA4C9A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>Svol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gimento del compito in base alle consegne</w:t>
            </w:r>
          </w:p>
          <w:p w14:paraId="1CCB0561" w14:textId="77777777" w:rsidR="00E9691E" w:rsidRPr="00FA4C9A" w:rsidRDefault="00FA4C9A" w:rsidP="00FA4C9A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>Coerenza</w:t>
            </w:r>
            <w:r w:rsidR="00E9691E"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>/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>sviluppo di pensieri</w:t>
            </w:r>
            <w:r w:rsidR="00E9691E"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&amp;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idee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09D2" w14:textId="77777777" w:rsidR="00FA4C9A" w:rsidRDefault="00FA4C9A" w:rsidP="00FA4C9A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A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derenza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e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ccellente e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del tutto completa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alle consegne </w:t>
            </w:r>
          </w:p>
          <w:p w14:paraId="37777DE1" w14:textId="77777777" w:rsidR="00E9691E" w:rsidRPr="00FA4C9A" w:rsidRDefault="00FA4C9A" w:rsidP="00FA4C9A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Dimostrazione 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eccellente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di 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coerenza / sviluppo di pensieri &amp;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idee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EA3D" w14:textId="77777777" w:rsidR="00FA4C9A" w:rsidRDefault="00FA4C9A" w:rsidP="00FA4C9A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A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derenza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molto buona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e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del tutto completa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alle consegne </w:t>
            </w:r>
          </w:p>
          <w:p w14:paraId="693B2DA1" w14:textId="77777777" w:rsidR="00E9691E" w:rsidRPr="00FA4C9A" w:rsidRDefault="00FA4C9A" w:rsidP="00FA4C9A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Dimostrazione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molto buona di 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coerenza / sviluppo di pensieri &amp;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idee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62EA" w14:textId="77777777" w:rsidR="000A0FBC" w:rsidRDefault="00FA4C9A" w:rsidP="000A0FBC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A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derenza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completa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alle consegne </w:t>
            </w:r>
          </w:p>
          <w:p w14:paraId="59A97449" w14:textId="77777777" w:rsidR="00E9691E" w:rsidRPr="00FA4C9A" w:rsidRDefault="00FA4C9A" w:rsidP="000A0FBC">
            <w:pPr>
              <w:pStyle w:val="NormalWeb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Dimostrazione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buona di 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coerenza / sviluppo di pensieri &amp;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idee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0715" w14:textId="77777777" w:rsidR="000A0FBC" w:rsidRDefault="00FA4C9A" w:rsidP="000A0FBC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A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derenza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soddisfacente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alle consegne </w:t>
            </w:r>
          </w:p>
          <w:p w14:paraId="0B1FA66B" w14:textId="77777777" w:rsidR="00E9691E" w:rsidRPr="00FA4C9A" w:rsidRDefault="00FA4C9A" w:rsidP="000A0FBC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Dimostrazione soddisfacente di 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coerenza / sviluppo di pensieri &amp;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idee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14:paraId="58401F07" w14:textId="77777777" w:rsidR="00FA4C9A" w:rsidRDefault="00FA4C9A" w:rsidP="00FA4C9A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A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derenza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sufficiente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alle consegne </w:t>
            </w:r>
          </w:p>
          <w:p w14:paraId="2EF32650" w14:textId="77777777" w:rsidR="00E9691E" w:rsidRPr="00FA4C9A" w:rsidRDefault="00FA4C9A" w:rsidP="00FA4C9A">
            <w:pPr>
              <w:pStyle w:val="NormalWeb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Dimostrazione sufficiente di 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coerenza / sviluppo di pensieri &amp;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idee</w:t>
            </w:r>
            <w:r w:rsidRPr="00FA4C9A"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1118B93" w14:textId="77777777" w:rsidR="00D81857" w:rsidRDefault="00D81857" w:rsidP="00D81857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A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derenza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insufficiente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alle consegne </w:t>
            </w:r>
          </w:p>
          <w:p w14:paraId="59246F4D" w14:textId="77777777" w:rsidR="00E9691E" w:rsidRPr="00D81857" w:rsidRDefault="00D81857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Conseguente dimostrazione insufficiente di 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coerenza / sviluppo di pensieri &amp;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idee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C233" w14:textId="77777777" w:rsidR="00D81857" w:rsidRDefault="00D81857" w:rsidP="00D81857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Mancata a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derenza alle consegne </w:t>
            </w:r>
          </w:p>
          <w:p w14:paraId="47FD0794" w14:textId="77777777" w:rsidR="00E9691E" w:rsidRPr="00D81857" w:rsidRDefault="00D81857" w:rsidP="00D81857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Nessuna dimostrazione di 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coerenza / sviluppo di pensieri &amp;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idee</w:t>
            </w:r>
          </w:p>
        </w:tc>
      </w:tr>
      <w:tr w:rsidR="00FC68B7" w:rsidRPr="00D46F0C" w14:paraId="308A02EF" w14:textId="77777777" w:rsidTr="00D46F0C">
        <w:trPr>
          <w:trHeight w:val="239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EC7C" w14:textId="77777777" w:rsidR="00FC68B7" w:rsidRPr="0098703F" w:rsidRDefault="00FC68B7">
            <w:pPr>
              <w:pStyle w:val="NormalWeb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  <w:r w:rsidRPr="0098703F"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  <w:t>Organizzazione</w:t>
            </w:r>
          </w:p>
          <w:p w14:paraId="1B251E9A" w14:textId="77777777" w:rsidR="00FC68B7" w:rsidRPr="0098703F" w:rsidRDefault="00FC68B7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98703F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Struttura (Introduzione –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sviluppo</w:t>
            </w:r>
            <w:r w:rsidRPr="0098703F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– conclusion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e</w:t>
            </w:r>
            <w:r w:rsidRPr="0098703F">
              <w:rPr>
                <w:rFonts w:ascii="Verdana" w:hAnsi="Verdana" w:cstheme="minorHAnsi"/>
                <w:sz w:val="20"/>
                <w:szCs w:val="20"/>
                <w:lang w:val="it-IT"/>
              </w:rPr>
              <w:t>)</w:t>
            </w:r>
          </w:p>
          <w:p w14:paraId="7A13AD58" w14:textId="77777777" w:rsidR="00FC68B7" w:rsidRPr="0098703F" w:rsidRDefault="00FC68B7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98703F">
              <w:rPr>
                <w:rFonts w:ascii="Verdana" w:hAnsi="Verdana" w:cstheme="minorHAnsi"/>
                <w:sz w:val="20"/>
                <w:szCs w:val="20"/>
                <w:lang w:val="it-IT"/>
              </w:rPr>
              <w:t>Coesione fra le frasi e fra i paragrafi</w:t>
            </w:r>
          </w:p>
          <w:p w14:paraId="5FEDFA09" w14:textId="77777777" w:rsidR="00FC68B7" w:rsidRPr="0098703F" w:rsidRDefault="00FC68B7" w:rsidP="0098703F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98703F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Rispetto delle convenzioni della tipologia testuale (layout, </w:t>
            </w:r>
            <w:r w:rsidR="000A0FBC">
              <w:rPr>
                <w:rFonts w:ascii="Verdana" w:hAnsi="Verdana" w:cstheme="minorHAnsi"/>
                <w:sz w:val="20"/>
                <w:szCs w:val="20"/>
                <w:lang w:val="it-IT"/>
              </w:rPr>
              <w:t>d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estinatario, registro</w:t>
            </w:r>
            <w:r w:rsidRPr="0098703F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etc.,)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08DB" w14:textId="77777777" w:rsidR="00FC68B7" w:rsidRPr="0000257A" w:rsidRDefault="00FC68B7" w:rsidP="00ED69E4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Risposta strutturata in maniera eccellente </w:t>
            </w:r>
            <w:r w:rsidR="00ED69E4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con un </w:t>
            </w:r>
            <w:proofErr w:type="gramStart"/>
            <w:r w:rsidR="00ED69E4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uso </w:t>
            </w:r>
            <w:r w:rsidR="000A0FBC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</w:t>
            </w:r>
            <w:r w:rsidR="00ED69E4"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>molto</w:t>
            </w:r>
            <w:proofErr w:type="gramEnd"/>
            <w:r w:rsidR="00ED69E4"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</w:t>
            </w:r>
            <w:r w:rsidR="00ED69E4">
              <w:rPr>
                <w:rFonts w:ascii="Verdana" w:hAnsi="Verdana" w:cstheme="minorHAnsi"/>
                <w:sz w:val="20"/>
                <w:szCs w:val="20"/>
                <w:lang w:val="it-IT"/>
              </w:rPr>
              <w:t>appropriato della</w:t>
            </w:r>
            <w:r w:rsidR="00ED69E4"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</w:t>
            </w: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>coesione tra frasi e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paragrafi</w:t>
            </w: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</w:t>
            </w:r>
            <w:r w:rsidR="000A0FBC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e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con pieno ed eccellente  rispetto </w:t>
            </w:r>
            <w:r w:rsidRPr="0098703F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delle </w:t>
            </w:r>
            <w:r w:rsidR="00AA7EE7">
              <w:rPr>
                <w:rFonts w:ascii="Verdana" w:hAnsi="Verdana" w:cstheme="minorHAnsi"/>
                <w:sz w:val="20"/>
                <w:szCs w:val="20"/>
                <w:lang w:val="it-IT"/>
              </w:rPr>
              <w:t>regole</w:t>
            </w:r>
            <w:r w:rsidRPr="0098703F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della tipologia testuale</w:t>
            </w: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8E61" w14:textId="77777777" w:rsidR="00FC68B7" w:rsidRPr="0000257A" w:rsidRDefault="00FC68B7" w:rsidP="00ED69E4">
            <w:pPr>
              <w:pStyle w:val="NormalWeb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Risposta strutturata in maniera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molto buona</w:t>
            </w: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</w:t>
            </w:r>
            <w:r w:rsidR="00ED69E4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con un </w:t>
            </w:r>
            <w:proofErr w:type="gramStart"/>
            <w:r w:rsidR="00ED69E4">
              <w:rPr>
                <w:rFonts w:ascii="Verdana" w:hAnsi="Verdana" w:cstheme="minorHAnsi"/>
                <w:sz w:val="20"/>
                <w:szCs w:val="20"/>
                <w:lang w:val="it-IT"/>
              </w:rPr>
              <w:t>uso  appropriato</w:t>
            </w:r>
            <w:proofErr w:type="gramEnd"/>
            <w:r w:rsidR="00ED69E4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della</w:t>
            </w:r>
            <w:r w:rsidR="00ED69E4"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coesione </w:t>
            </w: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>tra frasi e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paragrafi</w:t>
            </w: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</w:t>
            </w:r>
            <w:r w:rsidR="000A0FBC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e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con pieno rispetto </w:t>
            </w:r>
            <w:r w:rsidRPr="0098703F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delle </w:t>
            </w:r>
            <w:r w:rsidR="00AA7EE7">
              <w:rPr>
                <w:rFonts w:ascii="Verdana" w:hAnsi="Verdana" w:cstheme="minorHAnsi"/>
                <w:sz w:val="20"/>
                <w:szCs w:val="20"/>
                <w:lang w:val="it-IT"/>
              </w:rPr>
              <w:t>regole</w:t>
            </w:r>
            <w:r w:rsidRPr="0098703F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della tipologia testuale</w:t>
            </w: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EA65" w14:textId="77777777" w:rsidR="00FC68B7" w:rsidRPr="006549C2" w:rsidRDefault="00FC68B7" w:rsidP="00ED69E4">
            <w:pPr>
              <w:pStyle w:val="NormalWeb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Risposta strutturata in maniera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buona</w:t>
            </w: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</w:t>
            </w:r>
            <w:r w:rsidR="000A0FBC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con </w:t>
            </w:r>
            <w:r w:rsidR="00ED69E4">
              <w:rPr>
                <w:rFonts w:ascii="Verdana" w:hAnsi="Verdana" w:cstheme="minorHAnsi"/>
                <w:sz w:val="20"/>
                <w:szCs w:val="20"/>
                <w:lang w:val="it-IT"/>
              </w:rPr>
              <w:t>una</w:t>
            </w:r>
            <w:r w:rsidR="00ED69E4"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coesione </w:t>
            </w:r>
            <w:r w:rsidR="00ED69E4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chiara </w:t>
            </w: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>tra frasi e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paragrafi</w:t>
            </w:r>
            <w:r w:rsidR="000A0FBC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e</w:t>
            </w: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con rispetto </w:t>
            </w:r>
            <w:r w:rsidRPr="0098703F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delle </w:t>
            </w:r>
            <w:r w:rsidR="00AA7EE7">
              <w:rPr>
                <w:rFonts w:ascii="Verdana" w:hAnsi="Verdana" w:cstheme="minorHAnsi"/>
                <w:sz w:val="20"/>
                <w:szCs w:val="20"/>
                <w:lang w:val="it-IT"/>
              </w:rPr>
              <w:t>regole</w:t>
            </w:r>
            <w:r w:rsidRPr="0098703F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della tipologia testuale</w:t>
            </w: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DF49" w14:textId="77777777" w:rsidR="00FC68B7" w:rsidRPr="00FC68B7" w:rsidRDefault="00FC68B7" w:rsidP="00AA7EE7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Risposta strutturata in maniera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soddisfacente </w:t>
            </w:r>
            <w:r w:rsidR="000A0FBC">
              <w:rPr>
                <w:rFonts w:ascii="Verdana" w:hAnsi="Verdana" w:cstheme="minorHAnsi"/>
                <w:sz w:val="20"/>
                <w:szCs w:val="20"/>
                <w:lang w:val="it-IT"/>
              </w:rPr>
              <w:t>con una</w:t>
            </w:r>
            <w:r w:rsidR="000A0FBC"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</w:t>
            </w: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coesione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chiara</w:t>
            </w: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tra frasi e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paragrafi</w:t>
            </w: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</w:t>
            </w:r>
            <w:r w:rsidR="000A0FBC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e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con rispetto </w:t>
            </w:r>
            <w:r w:rsidRPr="0098703F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delle </w:t>
            </w:r>
            <w:r w:rsidR="00AA7EE7">
              <w:rPr>
                <w:rFonts w:ascii="Verdana" w:hAnsi="Verdana" w:cstheme="minorHAnsi"/>
                <w:sz w:val="20"/>
                <w:szCs w:val="20"/>
                <w:lang w:val="it-IT"/>
              </w:rPr>
              <w:t>regole</w:t>
            </w:r>
            <w:r w:rsidRPr="0098703F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della tipologia testuale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hideMark/>
          </w:tcPr>
          <w:p w14:paraId="494ECF02" w14:textId="77777777" w:rsidR="00FC68B7" w:rsidRPr="00FC68B7" w:rsidRDefault="00FC68B7" w:rsidP="00AA7EE7">
            <w:pPr>
              <w:pStyle w:val="NormalWeb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Risposta strutturata in maniera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sufficiente </w:t>
            </w:r>
            <w:r w:rsidR="000A0FBC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con una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certa </w:t>
            </w: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>coesione tra frasi e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paragrafi</w:t>
            </w: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</w:t>
            </w:r>
            <w:r w:rsidR="000A0FBC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e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con abbastanza rispetto </w:t>
            </w:r>
            <w:r w:rsidRPr="0098703F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delle </w:t>
            </w:r>
            <w:r w:rsidR="00AA7EE7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regole </w:t>
            </w:r>
            <w:r w:rsidRPr="0098703F">
              <w:rPr>
                <w:rFonts w:ascii="Verdana" w:hAnsi="Verdana" w:cstheme="minorHAnsi"/>
                <w:sz w:val="20"/>
                <w:szCs w:val="20"/>
                <w:lang w:val="it-IT"/>
              </w:rPr>
              <w:t>della tipologia testuale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F68513F" w14:textId="77777777" w:rsidR="00FC68B7" w:rsidRPr="00FC68B7" w:rsidRDefault="00FC68B7" w:rsidP="00AA7EE7">
            <w:pPr>
              <w:pStyle w:val="NormalWeb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Risposta strutturata in maniera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insufficiente </w:t>
            </w:r>
            <w:r w:rsidR="000A0FBC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con una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insufficiente </w:t>
            </w: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>coesione tra frasi e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paragrafi</w:t>
            </w: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</w:t>
            </w:r>
            <w:r w:rsidR="000A0FBC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e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con insufficiente rispetto </w:t>
            </w:r>
            <w:r w:rsidRPr="0098703F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delle </w:t>
            </w:r>
            <w:r w:rsidR="00AA7EE7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regole </w:t>
            </w:r>
            <w:r w:rsidRPr="0098703F">
              <w:rPr>
                <w:rFonts w:ascii="Verdana" w:hAnsi="Verdana" w:cstheme="minorHAnsi"/>
                <w:sz w:val="20"/>
                <w:szCs w:val="20"/>
                <w:lang w:val="it-IT"/>
              </w:rPr>
              <w:t>della tipologia testuale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CFB5" w14:textId="77777777" w:rsidR="00AA7EE7" w:rsidRPr="00AA7EE7" w:rsidRDefault="00AA7EE7" w:rsidP="00AA7EE7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Risposta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senza alcuna struttura </w:t>
            </w:r>
            <w:proofErr w:type="gramStart"/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con  </w:t>
            </w: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>una</w:t>
            </w:r>
            <w:proofErr w:type="gramEnd"/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conseguente mancanza di </w:t>
            </w: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>coesione tra frasi e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paragrafi</w:t>
            </w:r>
            <w:r w:rsidRPr="0000257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e nessun rispetto </w:t>
            </w:r>
            <w:r w:rsidRPr="0098703F">
              <w:rPr>
                <w:rFonts w:ascii="Verdana" w:hAnsi="Verdana" w:cstheme="minorHAnsi"/>
                <w:sz w:val="20"/>
                <w:szCs w:val="20"/>
                <w:lang w:val="it-IT"/>
              </w:rPr>
              <w:t>delle convenzioni della tipologia testuale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.</w:t>
            </w:r>
          </w:p>
        </w:tc>
      </w:tr>
      <w:tr w:rsidR="00FC68B7" w:rsidRPr="00D46F0C" w14:paraId="25D0DC64" w14:textId="77777777" w:rsidTr="00D46F0C">
        <w:trPr>
          <w:trHeight w:val="229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5CCC" w14:textId="77777777" w:rsidR="00FC68B7" w:rsidRPr="00ED69E4" w:rsidRDefault="00C07771">
            <w:pPr>
              <w:pStyle w:val="NormalWeb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  <w:r w:rsidRPr="00ED69E4"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  <w:t xml:space="preserve">Correttezza </w:t>
            </w:r>
          </w:p>
          <w:p w14:paraId="31B7CD03" w14:textId="77777777" w:rsidR="00FC68B7" w:rsidRPr="00ED69E4" w:rsidRDefault="00ED69E4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ED69E4">
              <w:rPr>
                <w:rFonts w:ascii="Verdana" w:hAnsi="Verdana" w:cstheme="minorHAnsi"/>
                <w:sz w:val="20"/>
                <w:szCs w:val="20"/>
                <w:lang w:val="it-IT"/>
              </w:rPr>
              <w:t>Vocabolario</w:t>
            </w:r>
          </w:p>
          <w:p w14:paraId="7340A9D4" w14:textId="77777777" w:rsidR="00FC68B7" w:rsidRPr="00ED69E4" w:rsidRDefault="00ED69E4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ED69E4">
              <w:rPr>
                <w:rFonts w:ascii="Verdana" w:hAnsi="Verdana" w:cstheme="minorHAnsi"/>
                <w:sz w:val="20"/>
                <w:szCs w:val="20"/>
                <w:lang w:val="it-IT"/>
              </w:rPr>
              <w:t>Ortografia</w:t>
            </w:r>
          </w:p>
          <w:p w14:paraId="12C01DA2" w14:textId="77777777" w:rsidR="00FC68B7" w:rsidRPr="00ED69E4" w:rsidRDefault="00ED69E4">
            <w:pPr>
              <w:pStyle w:val="NormalWeb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  <w:r w:rsidRPr="00ED69E4">
              <w:rPr>
                <w:rFonts w:ascii="Verdana" w:hAnsi="Verdana" w:cstheme="minorHAnsi"/>
                <w:sz w:val="20"/>
                <w:szCs w:val="20"/>
                <w:lang w:val="it-IT"/>
              </w:rPr>
              <w:lastRenderedPageBreak/>
              <w:t>Grammatica / S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intassi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8DD1" w14:textId="77777777" w:rsidR="00C07771" w:rsidRDefault="00C07771" w:rsidP="00C07771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C07771">
              <w:rPr>
                <w:rFonts w:ascii="Verdana" w:hAnsi="Verdana" w:cstheme="minorHAnsi"/>
                <w:sz w:val="20"/>
                <w:szCs w:val="20"/>
                <w:lang w:val="it-IT"/>
              </w:rPr>
              <w:lastRenderedPageBreak/>
              <w:t>Livello eccellente di correttezza del vocabolario, dell’ortograf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ia e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lastRenderedPageBreak/>
              <w:t xml:space="preserve">della grammatica </w:t>
            </w:r>
          </w:p>
          <w:p w14:paraId="27766D15" w14:textId="77777777" w:rsidR="00FC68B7" w:rsidRPr="00D46F0C" w:rsidRDefault="00C07771" w:rsidP="00C07771">
            <w:pPr>
              <w:pStyle w:val="NormalWeb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Quasi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nessun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errore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96AC" w14:textId="77777777" w:rsidR="00C07771" w:rsidRDefault="00C07771" w:rsidP="00C07771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C07771">
              <w:rPr>
                <w:rFonts w:ascii="Verdana" w:hAnsi="Verdana" w:cstheme="minorHAnsi"/>
                <w:sz w:val="20"/>
                <w:szCs w:val="20"/>
                <w:lang w:val="it-IT"/>
              </w:rPr>
              <w:lastRenderedPageBreak/>
              <w:t xml:space="preserve">Livello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molto buono</w:t>
            </w:r>
            <w:r w:rsidRPr="00C07771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di correttezza del vocabolario, </w:t>
            </w:r>
            <w:r w:rsidRPr="00C07771">
              <w:rPr>
                <w:rFonts w:ascii="Verdana" w:hAnsi="Verdana" w:cstheme="minorHAnsi"/>
                <w:sz w:val="20"/>
                <w:szCs w:val="20"/>
                <w:lang w:val="it-IT"/>
              </w:rPr>
              <w:lastRenderedPageBreak/>
              <w:t>dell’ortograf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ia e della grammatica </w:t>
            </w:r>
          </w:p>
          <w:p w14:paraId="0CF8085F" w14:textId="77777777" w:rsidR="00FC68B7" w:rsidRPr="00D46F0C" w:rsidRDefault="00C07771">
            <w:pPr>
              <w:pStyle w:val="NormalWeb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Errori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occasionali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EDB8" w14:textId="77777777" w:rsidR="00C07771" w:rsidRDefault="00C07771" w:rsidP="00C07771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C07771">
              <w:rPr>
                <w:rFonts w:ascii="Verdana" w:hAnsi="Verdana" w:cstheme="minorHAnsi"/>
                <w:sz w:val="20"/>
                <w:szCs w:val="20"/>
                <w:lang w:val="it-IT"/>
              </w:rPr>
              <w:lastRenderedPageBreak/>
              <w:t xml:space="preserve">Livello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buono </w:t>
            </w:r>
            <w:r w:rsidRPr="00C07771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di correttezza del vocabolario, </w:t>
            </w:r>
            <w:r w:rsidRPr="00C07771">
              <w:rPr>
                <w:rFonts w:ascii="Verdana" w:hAnsi="Verdana" w:cstheme="minorHAnsi"/>
                <w:sz w:val="20"/>
                <w:szCs w:val="20"/>
                <w:lang w:val="it-IT"/>
              </w:rPr>
              <w:lastRenderedPageBreak/>
              <w:t>dell’ortograf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ia e della grammatica </w:t>
            </w:r>
          </w:p>
          <w:p w14:paraId="3B5D7114" w14:textId="77777777" w:rsidR="00FC68B7" w:rsidRPr="00D46F0C" w:rsidRDefault="00C07771">
            <w:pPr>
              <w:pStyle w:val="NormalWeb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Pochissimi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errori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DFD0" w14:textId="77777777" w:rsidR="00C07771" w:rsidRDefault="00C07771" w:rsidP="00C07771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C07771">
              <w:rPr>
                <w:rFonts w:ascii="Verdana" w:hAnsi="Verdana" w:cstheme="minorHAnsi"/>
                <w:sz w:val="20"/>
                <w:szCs w:val="20"/>
                <w:lang w:val="it-IT"/>
              </w:rPr>
              <w:lastRenderedPageBreak/>
              <w:t xml:space="preserve">Livello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soddisfacente </w:t>
            </w:r>
            <w:r w:rsidRPr="00C07771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di correttezza del vocabolario, </w:t>
            </w:r>
            <w:r w:rsidRPr="00C07771">
              <w:rPr>
                <w:rFonts w:ascii="Verdana" w:hAnsi="Verdana" w:cstheme="minorHAnsi"/>
                <w:sz w:val="20"/>
                <w:szCs w:val="20"/>
                <w:lang w:val="it-IT"/>
              </w:rPr>
              <w:lastRenderedPageBreak/>
              <w:t>dell’ortograf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ia e della grammatica </w:t>
            </w:r>
          </w:p>
          <w:p w14:paraId="30E1F658" w14:textId="77777777" w:rsidR="00FC68B7" w:rsidRPr="00D46F0C" w:rsidRDefault="00C07771">
            <w:pPr>
              <w:pStyle w:val="NormalWeb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Pochi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errori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hideMark/>
          </w:tcPr>
          <w:p w14:paraId="67B46841" w14:textId="77777777" w:rsidR="00C07771" w:rsidRDefault="00C07771" w:rsidP="00C07771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C07771">
              <w:rPr>
                <w:rFonts w:ascii="Verdana" w:hAnsi="Verdana" w:cstheme="minorHAnsi"/>
                <w:sz w:val="20"/>
                <w:szCs w:val="20"/>
                <w:lang w:val="it-IT"/>
              </w:rPr>
              <w:lastRenderedPageBreak/>
              <w:t xml:space="preserve">Livello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sufficiente</w:t>
            </w:r>
            <w:r w:rsidRPr="00C07771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di correttezza del vocabolario, </w:t>
            </w:r>
            <w:r w:rsidRPr="00C07771">
              <w:rPr>
                <w:rFonts w:ascii="Verdana" w:hAnsi="Verdana" w:cstheme="minorHAnsi"/>
                <w:sz w:val="20"/>
                <w:szCs w:val="20"/>
                <w:lang w:val="it-IT"/>
              </w:rPr>
              <w:lastRenderedPageBreak/>
              <w:t>dell’ortograf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ia e della grammatica </w:t>
            </w:r>
          </w:p>
          <w:p w14:paraId="0F108119" w14:textId="77777777" w:rsidR="00FC68B7" w:rsidRPr="00D46F0C" w:rsidRDefault="00C07771">
            <w:pPr>
              <w:pStyle w:val="NormalWeb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Qualche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errore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7355CC0" w14:textId="77777777" w:rsidR="00AF5508" w:rsidRDefault="00AF5508" w:rsidP="00AF5508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C07771">
              <w:rPr>
                <w:rFonts w:ascii="Verdana" w:hAnsi="Verdana" w:cstheme="minorHAnsi"/>
                <w:sz w:val="20"/>
                <w:szCs w:val="20"/>
                <w:lang w:val="it-IT"/>
              </w:rPr>
              <w:lastRenderedPageBreak/>
              <w:t xml:space="preserve">Livello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insufficiente</w:t>
            </w:r>
            <w:r w:rsidRPr="00C07771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di correttezza del vocabolario, </w:t>
            </w:r>
            <w:r w:rsidRPr="00C07771">
              <w:rPr>
                <w:rFonts w:ascii="Verdana" w:hAnsi="Verdana" w:cstheme="minorHAnsi"/>
                <w:sz w:val="20"/>
                <w:szCs w:val="20"/>
                <w:lang w:val="it-IT"/>
              </w:rPr>
              <w:lastRenderedPageBreak/>
              <w:t>dell’ortograf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ia e della grammatica </w:t>
            </w:r>
          </w:p>
          <w:p w14:paraId="2533DBDD" w14:textId="77777777" w:rsidR="00FC68B7" w:rsidRPr="00461563" w:rsidRDefault="00461563">
            <w:pPr>
              <w:pStyle w:val="NormalWeb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  <w:r w:rsidRPr="00461563">
              <w:rPr>
                <w:rFonts w:ascii="Verdana" w:hAnsi="Verdana" w:cstheme="minorHAnsi"/>
                <w:sz w:val="20"/>
                <w:szCs w:val="20"/>
                <w:lang w:val="it-IT"/>
              </w:rPr>
              <w:t>Un certo numero di e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rrori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63E8" w14:textId="77777777" w:rsidR="00461563" w:rsidRDefault="00461563" w:rsidP="00461563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lastRenderedPageBreak/>
              <w:t>Nessuna dimostrazione</w:t>
            </w:r>
            <w:r w:rsidRPr="00C07771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di correttezza del vocabolario, </w:t>
            </w:r>
            <w:r w:rsidRPr="00C07771">
              <w:rPr>
                <w:rFonts w:ascii="Verdana" w:hAnsi="Verdana" w:cstheme="minorHAnsi"/>
                <w:sz w:val="20"/>
                <w:szCs w:val="20"/>
                <w:lang w:val="it-IT"/>
              </w:rPr>
              <w:lastRenderedPageBreak/>
              <w:t>dell’ortograf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ia e della grammatica </w:t>
            </w:r>
          </w:p>
          <w:p w14:paraId="2BB3A515" w14:textId="77777777" w:rsidR="00FC68B7" w:rsidRPr="00D46F0C" w:rsidRDefault="00461563">
            <w:pPr>
              <w:pStyle w:val="NormalWeb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Molti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errori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</w:tr>
      <w:tr w:rsidR="00FC68B7" w:rsidRPr="00D46F0C" w14:paraId="7F3F59BF" w14:textId="77777777" w:rsidTr="00D46F0C">
        <w:trPr>
          <w:trHeight w:val="229"/>
        </w:trPr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9FEC" w14:textId="77777777" w:rsidR="00FC68B7" w:rsidRPr="00957AE1" w:rsidRDefault="00957AE1">
            <w:pPr>
              <w:pStyle w:val="NormalWeb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  <w:r w:rsidRPr="00957AE1"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  <w:lastRenderedPageBreak/>
              <w:t>Stile /Espressione</w:t>
            </w:r>
          </w:p>
          <w:p w14:paraId="183B1866" w14:textId="77777777" w:rsidR="00FC68B7" w:rsidRPr="00957AE1" w:rsidRDefault="00957AE1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957AE1">
              <w:rPr>
                <w:rFonts w:ascii="Verdana" w:hAnsi="Verdana" w:cstheme="minorHAnsi"/>
                <w:sz w:val="20"/>
                <w:szCs w:val="20"/>
                <w:lang w:val="it-IT"/>
              </w:rPr>
              <w:t>Ampiezza del vocabolario</w:t>
            </w:r>
            <w:r w:rsidR="00FC68B7" w:rsidRPr="00957AE1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&amp;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Strutture</w:t>
            </w:r>
          </w:p>
          <w:p w14:paraId="2E23B79B" w14:textId="77777777" w:rsidR="00FC68B7" w:rsidRPr="00957AE1" w:rsidRDefault="00957AE1">
            <w:pPr>
              <w:pStyle w:val="NormalWeb"/>
              <w:rPr>
                <w:rFonts w:ascii="Verdana" w:hAnsi="Verdana" w:cstheme="minorHAnsi"/>
                <w:b/>
                <w:sz w:val="20"/>
                <w:szCs w:val="20"/>
                <w:lang w:val="it-IT"/>
              </w:rPr>
            </w:pPr>
            <w:r w:rsidRPr="00957AE1">
              <w:rPr>
                <w:rFonts w:ascii="Verdana" w:hAnsi="Verdana" w:cstheme="minorHAnsi"/>
                <w:sz w:val="20"/>
                <w:szCs w:val="20"/>
                <w:lang w:val="it-IT"/>
              </w:rPr>
              <w:t>L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eggibilità/Scorrevolezza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71C7" w14:textId="77777777" w:rsidR="00FC68B7" w:rsidRPr="00D46F0C" w:rsidRDefault="00FC68B7">
            <w:pPr>
              <w:pStyle w:val="NormalWeb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46F0C">
              <w:rPr>
                <w:rFonts w:ascii="Verdana" w:hAnsi="Verdana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A92B" w14:textId="77777777" w:rsidR="00FC68B7" w:rsidRPr="00D46F0C" w:rsidRDefault="00FC68B7">
            <w:pPr>
              <w:pStyle w:val="NormalWeb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46F0C">
              <w:rPr>
                <w:rFonts w:ascii="Verdana" w:hAnsi="Verdana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hideMark/>
          </w:tcPr>
          <w:p w14:paraId="553ADA92" w14:textId="77777777" w:rsidR="00FC68B7" w:rsidRPr="00D46F0C" w:rsidRDefault="00FC68B7">
            <w:pPr>
              <w:pStyle w:val="NormalWeb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46F0C">
              <w:rPr>
                <w:rFonts w:ascii="Verdana" w:hAnsi="Verdana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DDFE7EF" w14:textId="77777777" w:rsidR="00FC68B7" w:rsidRPr="00D46F0C" w:rsidRDefault="00FC68B7">
            <w:pPr>
              <w:pStyle w:val="NormalWeb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46F0C">
              <w:rPr>
                <w:rFonts w:ascii="Verdana" w:hAnsi="Verdana" w:cstheme="minorHAnsi"/>
                <w:b/>
                <w:sz w:val="20"/>
                <w:szCs w:val="20"/>
              </w:rPr>
              <w:t xml:space="preserve"> 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8DF3" w14:textId="77777777" w:rsidR="00FC68B7" w:rsidRPr="00D46F0C" w:rsidRDefault="00FC68B7">
            <w:pPr>
              <w:pStyle w:val="NormalWeb"/>
              <w:jc w:val="center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D46F0C">
              <w:rPr>
                <w:rFonts w:ascii="Verdana" w:hAnsi="Verdana" w:cstheme="minorHAnsi"/>
                <w:b/>
                <w:sz w:val="20"/>
                <w:szCs w:val="20"/>
              </w:rPr>
              <w:t>0</w:t>
            </w:r>
          </w:p>
        </w:tc>
      </w:tr>
      <w:tr w:rsidR="00FC68B7" w:rsidRPr="00D46F0C" w14:paraId="4C0D1C42" w14:textId="77777777" w:rsidTr="00D46F0C">
        <w:trPr>
          <w:trHeight w:val="1078"/>
        </w:trPr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F69D" w14:textId="77777777" w:rsidR="00FC68B7" w:rsidRPr="00D46F0C" w:rsidRDefault="00FC68B7">
            <w:pPr>
              <w:spacing w:line="240" w:lineRule="auto"/>
              <w:rPr>
                <w:rFonts w:cstheme="minorHAnsi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B330" w14:textId="77777777" w:rsidR="00FC68B7" w:rsidRPr="00957AE1" w:rsidRDefault="00957AE1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957AE1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Uso da eccellente a molto buono di un vocabolario ampio e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delle </w:t>
            </w:r>
            <w:r w:rsidRPr="00957AE1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strutture </w:t>
            </w:r>
          </w:p>
          <w:p w14:paraId="5F35FD38" w14:textId="77777777" w:rsidR="00FC68B7" w:rsidRPr="00D46F0C" w:rsidRDefault="00957AE1">
            <w:pPr>
              <w:pStyle w:val="NormalWeb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Estremamente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scorrevole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43CE" w14:textId="77777777" w:rsidR="00957AE1" w:rsidRPr="00957AE1" w:rsidRDefault="00957AE1" w:rsidP="00957AE1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957AE1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Uso da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buono</w:t>
            </w:r>
            <w:r w:rsidRPr="00957AE1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a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soddisfacente</w:t>
            </w:r>
            <w:r w:rsidRPr="00957AE1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di un vocabolario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abbastanza </w:t>
            </w:r>
            <w:r w:rsidRPr="00957AE1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ampio e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delle </w:t>
            </w:r>
            <w:r w:rsidRPr="00957AE1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strutture </w:t>
            </w:r>
          </w:p>
          <w:p w14:paraId="7D761657" w14:textId="77777777" w:rsidR="00957AE1" w:rsidRDefault="00957AE1" w:rsidP="00957AE1">
            <w:pPr>
              <w:pStyle w:val="NormalWeb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Molto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scorrevole</w:t>
            </w:r>
            <w:proofErr w:type="spellEnd"/>
            <w:r w:rsidRPr="00D46F0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36440603" w14:textId="77777777" w:rsidR="00FC68B7" w:rsidRPr="00D46F0C" w:rsidRDefault="00FC68B7">
            <w:pPr>
              <w:pStyle w:val="NormalWeb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hideMark/>
          </w:tcPr>
          <w:p w14:paraId="6AA7650C" w14:textId="77777777" w:rsidR="00957AE1" w:rsidRPr="00957AE1" w:rsidRDefault="00957AE1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957AE1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Uso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sufficiente </w:t>
            </w:r>
            <w:r w:rsidRPr="00957AE1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di un vocabolario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di una certa ampiezza</w:t>
            </w:r>
            <w:r w:rsidRPr="00957AE1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e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delle </w:t>
            </w:r>
            <w:r w:rsidRPr="00957AE1">
              <w:rPr>
                <w:rFonts w:ascii="Verdana" w:hAnsi="Verdana" w:cstheme="minorHAnsi"/>
                <w:sz w:val="20"/>
                <w:szCs w:val="20"/>
                <w:lang w:val="it-IT"/>
              </w:rPr>
              <w:t>strutture</w:t>
            </w:r>
          </w:p>
          <w:p w14:paraId="32DC73E6" w14:textId="77777777" w:rsidR="00FC68B7" w:rsidRPr="00D46F0C" w:rsidRDefault="00957AE1" w:rsidP="00957AE1">
            <w:pPr>
              <w:pStyle w:val="NormalWeb"/>
              <w:rPr>
                <w:rFonts w:ascii="Verdana" w:hAnsi="Verdana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Abbastanza</w:t>
            </w:r>
            <w:proofErr w:type="spellEnd"/>
            <w:r w:rsidR="00FC68B7" w:rsidRPr="00D46F0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scorrevole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E56FFAB" w14:textId="77777777" w:rsidR="00957AE1" w:rsidRPr="00957AE1" w:rsidRDefault="00957AE1" w:rsidP="00957AE1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957AE1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Uso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scarso </w:t>
            </w:r>
            <w:r w:rsidRPr="00957AE1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di un vocabolario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limitato</w:t>
            </w:r>
            <w:r w:rsidRPr="00957AE1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e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delle </w:t>
            </w:r>
            <w:r w:rsidRPr="00957AE1">
              <w:rPr>
                <w:rFonts w:ascii="Verdana" w:hAnsi="Verdana" w:cstheme="minorHAnsi"/>
                <w:sz w:val="20"/>
                <w:szCs w:val="20"/>
                <w:lang w:val="it-IT"/>
              </w:rPr>
              <w:t>strutture</w:t>
            </w:r>
          </w:p>
          <w:p w14:paraId="7A9B170A" w14:textId="77777777" w:rsidR="00FC68B7" w:rsidRPr="00D46F0C" w:rsidRDefault="000F4CE0">
            <w:pPr>
              <w:pStyle w:val="NormalWeb"/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Poco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="00957AE1">
              <w:rPr>
                <w:rFonts w:ascii="Verdana" w:hAnsi="Verdana" w:cstheme="minorHAnsi"/>
                <w:sz w:val="20"/>
                <w:szCs w:val="20"/>
              </w:rPr>
              <w:t>scorrevole</w:t>
            </w:r>
            <w:proofErr w:type="spellEnd"/>
            <w:r w:rsidR="00957AE1" w:rsidRPr="00D46F0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C542" w14:textId="77777777" w:rsidR="00957AE1" w:rsidRPr="00957AE1" w:rsidRDefault="00957AE1" w:rsidP="00957AE1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Nessuna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dimostrazionedell’u</w:t>
            </w:r>
            <w:r w:rsidRPr="00957AE1">
              <w:rPr>
                <w:rFonts w:ascii="Verdana" w:hAnsi="Verdana" w:cstheme="minorHAnsi"/>
                <w:sz w:val="20"/>
                <w:szCs w:val="20"/>
                <w:lang w:val="it-IT"/>
              </w:rPr>
              <w:t>so</w:t>
            </w:r>
            <w:proofErr w:type="spellEnd"/>
            <w:r w:rsidRPr="00957AE1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del </w:t>
            </w:r>
            <w:r w:rsidRPr="00957AE1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vocabolario e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delle </w:t>
            </w:r>
            <w:r w:rsidRPr="00957AE1">
              <w:rPr>
                <w:rFonts w:ascii="Verdana" w:hAnsi="Verdana" w:cstheme="minorHAnsi"/>
                <w:sz w:val="20"/>
                <w:szCs w:val="20"/>
                <w:lang w:val="it-IT"/>
              </w:rPr>
              <w:t>strutture</w:t>
            </w:r>
          </w:p>
          <w:p w14:paraId="7FCF3ABB" w14:textId="77777777" w:rsidR="00FC68B7" w:rsidRPr="00D46F0C" w:rsidRDefault="00957AE1">
            <w:pPr>
              <w:pStyle w:val="NormalWeb"/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 xml:space="preserve">Non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scorrevole</w:t>
            </w:r>
            <w:proofErr w:type="spellEnd"/>
          </w:p>
        </w:tc>
      </w:tr>
    </w:tbl>
    <w:p w14:paraId="2E01E16D" w14:textId="77777777" w:rsidR="00D46F0C" w:rsidRPr="00D46F0C" w:rsidRDefault="00D46F0C" w:rsidP="00484C58">
      <w:pPr>
        <w:spacing w:after="240"/>
        <w:rPr>
          <w:rFonts w:cstheme="minorHAnsi"/>
          <w:b/>
          <w:sz w:val="20"/>
          <w:szCs w:val="20"/>
        </w:rPr>
      </w:pPr>
    </w:p>
    <w:p w14:paraId="1931D716" w14:textId="77777777" w:rsidR="00F216AB" w:rsidRDefault="00F216AB" w:rsidP="00484C58">
      <w:pPr>
        <w:spacing w:after="240"/>
        <w:rPr>
          <w:rFonts w:cstheme="minorHAnsi"/>
          <w:b/>
          <w:sz w:val="20"/>
          <w:szCs w:val="20"/>
        </w:rPr>
      </w:pPr>
    </w:p>
    <w:p w14:paraId="28151B38" w14:textId="77777777" w:rsidR="00FE4C2F" w:rsidRDefault="00FE4C2F" w:rsidP="00484C58">
      <w:pPr>
        <w:spacing w:after="240"/>
        <w:rPr>
          <w:rFonts w:cstheme="minorHAnsi"/>
          <w:b/>
          <w:sz w:val="20"/>
          <w:szCs w:val="20"/>
        </w:rPr>
        <w:sectPr w:rsidR="00FE4C2F" w:rsidSect="00484C58">
          <w:pgSz w:w="16838" w:h="11906" w:orient="landscape"/>
          <w:pgMar w:top="1440" w:right="1560" w:bottom="1440" w:left="1440" w:header="708" w:footer="708" w:gutter="0"/>
          <w:cols w:space="708"/>
          <w:titlePg/>
          <w:docGrid w:linePitch="360"/>
        </w:sectPr>
      </w:pPr>
    </w:p>
    <w:p w14:paraId="4CC1FDF9" w14:textId="77777777" w:rsidR="00E9691E" w:rsidRPr="00E76D19" w:rsidRDefault="00E9691E" w:rsidP="00484C58">
      <w:pPr>
        <w:spacing w:after="240"/>
        <w:rPr>
          <w:rFonts w:ascii="Arial" w:hAnsi="Arial" w:cs="Arial"/>
          <w:b/>
          <w:sz w:val="24"/>
        </w:rPr>
      </w:pPr>
      <w:proofErr w:type="spellStart"/>
      <w:r w:rsidRPr="00E76D19">
        <w:rPr>
          <w:rFonts w:ascii="Arial" w:hAnsi="Arial" w:cs="Arial"/>
          <w:b/>
          <w:sz w:val="24"/>
        </w:rPr>
        <w:lastRenderedPageBreak/>
        <w:t>Part</w:t>
      </w:r>
      <w:r w:rsidR="00AC321A">
        <w:rPr>
          <w:rFonts w:ascii="Arial" w:hAnsi="Arial" w:cs="Arial"/>
          <w:b/>
          <w:sz w:val="24"/>
        </w:rPr>
        <w:t>e</w:t>
      </w:r>
      <w:proofErr w:type="spellEnd"/>
      <w:r w:rsidRPr="00E76D19">
        <w:rPr>
          <w:rFonts w:ascii="Arial" w:hAnsi="Arial" w:cs="Arial"/>
          <w:b/>
          <w:sz w:val="24"/>
        </w:rPr>
        <w:t xml:space="preserve"> 3: </w:t>
      </w:r>
      <w:proofErr w:type="spellStart"/>
      <w:r w:rsidRPr="00E76D19">
        <w:rPr>
          <w:rFonts w:ascii="Arial" w:hAnsi="Arial" w:cs="Arial"/>
          <w:b/>
          <w:sz w:val="24"/>
        </w:rPr>
        <w:t>Rubric</w:t>
      </w:r>
      <w:r w:rsidR="00AC321A">
        <w:rPr>
          <w:rFonts w:ascii="Arial" w:hAnsi="Arial" w:cs="Arial"/>
          <w:b/>
          <w:sz w:val="24"/>
        </w:rPr>
        <w:t>a</w:t>
      </w:r>
      <w:proofErr w:type="spellEnd"/>
      <w:r w:rsidR="00F92E71">
        <w:rPr>
          <w:rFonts w:ascii="Arial" w:hAnsi="Arial" w:cs="Arial"/>
          <w:b/>
          <w:sz w:val="24"/>
        </w:rPr>
        <w:t xml:space="preserve"> per</w:t>
      </w:r>
      <w:r w:rsidRPr="00E76D19">
        <w:rPr>
          <w:rFonts w:ascii="Arial" w:hAnsi="Arial" w:cs="Arial"/>
          <w:b/>
          <w:sz w:val="24"/>
        </w:rPr>
        <w:t xml:space="preserve"> </w:t>
      </w:r>
      <w:r w:rsidR="00AC321A">
        <w:rPr>
          <w:rFonts w:ascii="Arial" w:hAnsi="Arial" w:cs="Arial"/>
          <w:b/>
          <w:sz w:val="24"/>
        </w:rPr>
        <w:t>la Comprensione della</w:t>
      </w:r>
      <w:r w:rsidRPr="00E76D19">
        <w:rPr>
          <w:rFonts w:ascii="Arial" w:hAnsi="Arial" w:cs="Arial"/>
          <w:b/>
          <w:sz w:val="24"/>
        </w:rPr>
        <w:t xml:space="preserve"> </w:t>
      </w:r>
      <w:r w:rsidR="00AC321A">
        <w:rPr>
          <w:rFonts w:ascii="Arial" w:hAnsi="Arial" w:cs="Arial"/>
          <w:b/>
          <w:sz w:val="24"/>
        </w:rPr>
        <w:t xml:space="preserve">Letteratura </w:t>
      </w:r>
      <w:r w:rsidRPr="00E76D19">
        <w:rPr>
          <w:rFonts w:ascii="Arial" w:hAnsi="Arial" w:cs="Arial"/>
          <w:b/>
          <w:sz w:val="24"/>
        </w:rPr>
        <w:t>- Total</w:t>
      </w:r>
      <w:r w:rsidR="00AC321A">
        <w:rPr>
          <w:rFonts w:ascii="Arial" w:hAnsi="Arial" w:cs="Arial"/>
          <w:b/>
          <w:sz w:val="24"/>
        </w:rPr>
        <w:t>e</w:t>
      </w:r>
      <w:r w:rsidRPr="00E76D19">
        <w:rPr>
          <w:rFonts w:ascii="Arial" w:hAnsi="Arial" w:cs="Arial"/>
          <w:b/>
          <w:sz w:val="24"/>
        </w:rPr>
        <w:t xml:space="preserve"> 30</w:t>
      </w:r>
      <w:r w:rsidR="00FD6473">
        <w:rPr>
          <w:rFonts w:ascii="Arial" w:hAnsi="Arial" w:cs="Arial"/>
          <w:b/>
          <w:sz w:val="24"/>
        </w:rPr>
        <w:t xml:space="preserve"> punti</w:t>
      </w:r>
    </w:p>
    <w:tbl>
      <w:tblPr>
        <w:tblStyle w:val="TableGrid"/>
        <w:tblW w:w="14580" w:type="dxa"/>
        <w:tblLook w:val="04A0" w:firstRow="1" w:lastRow="0" w:firstColumn="1" w:lastColumn="0" w:noHBand="0" w:noVBand="1"/>
      </w:tblPr>
      <w:tblGrid>
        <w:gridCol w:w="1993"/>
        <w:gridCol w:w="1770"/>
        <w:gridCol w:w="1802"/>
        <w:gridCol w:w="1802"/>
        <w:gridCol w:w="1803"/>
        <w:gridCol w:w="1803"/>
        <w:gridCol w:w="1803"/>
        <w:gridCol w:w="1804"/>
      </w:tblGrid>
      <w:tr w:rsidR="00866291" w:rsidRPr="003448B5" w14:paraId="5CAC881E" w14:textId="77777777" w:rsidTr="00AF5508">
        <w:trPr>
          <w:trHeight w:val="55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1000" w14:textId="77777777" w:rsidR="00E9691E" w:rsidRPr="003448B5" w:rsidRDefault="003448B5">
            <w:pPr>
              <w:spacing w:line="240" w:lineRule="auto"/>
              <w:rPr>
                <w:b/>
                <w:sz w:val="20"/>
                <w:szCs w:val="20"/>
              </w:rPr>
            </w:pPr>
            <w:r w:rsidRPr="003448B5">
              <w:rPr>
                <w:b/>
                <w:sz w:val="20"/>
                <w:szCs w:val="20"/>
              </w:rPr>
              <w:t>Aspetti oggetto di valutazione</w:t>
            </w:r>
            <w:r w:rsidR="00E9691E" w:rsidRPr="003448B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A1F9" w14:textId="77777777" w:rsidR="00E9691E" w:rsidRPr="003448B5" w:rsidRDefault="00E969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48B5">
              <w:rPr>
                <w:b/>
                <w:sz w:val="20"/>
                <w:szCs w:val="20"/>
              </w:rPr>
              <w:t>14-15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9C5B" w14:textId="77777777" w:rsidR="00E9691E" w:rsidRPr="003448B5" w:rsidRDefault="00E969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48B5">
              <w:rPr>
                <w:b/>
                <w:sz w:val="20"/>
                <w:szCs w:val="20"/>
              </w:rPr>
              <w:t>12-13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332A" w14:textId="77777777" w:rsidR="00E9691E" w:rsidRPr="003448B5" w:rsidRDefault="00E969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48B5">
              <w:rPr>
                <w:b/>
                <w:sz w:val="20"/>
                <w:szCs w:val="20"/>
              </w:rPr>
              <w:t>10-11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9F82" w14:textId="77777777" w:rsidR="00E9691E" w:rsidRPr="003448B5" w:rsidRDefault="00E969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48B5">
              <w:rPr>
                <w:b/>
                <w:sz w:val="20"/>
                <w:szCs w:val="20"/>
              </w:rPr>
              <w:t>8-9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hideMark/>
          </w:tcPr>
          <w:p w14:paraId="0973227C" w14:textId="77777777" w:rsidR="00E9691E" w:rsidRPr="003448B5" w:rsidRDefault="00E969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48B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0FEA3E0" w14:textId="77777777" w:rsidR="00E9691E" w:rsidRPr="003448B5" w:rsidRDefault="00E969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48B5">
              <w:rPr>
                <w:b/>
                <w:sz w:val="20"/>
                <w:szCs w:val="20"/>
              </w:rPr>
              <w:t>4-6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7E06" w14:textId="77777777" w:rsidR="00E9691E" w:rsidRPr="003448B5" w:rsidRDefault="00E969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48B5">
              <w:rPr>
                <w:b/>
                <w:sz w:val="20"/>
                <w:szCs w:val="20"/>
              </w:rPr>
              <w:t>0-3</w:t>
            </w:r>
          </w:p>
        </w:tc>
      </w:tr>
      <w:tr w:rsidR="00866291" w:rsidRPr="003448B5" w14:paraId="5B3CB8F3" w14:textId="77777777" w:rsidTr="00AF5508">
        <w:trPr>
          <w:trHeight w:val="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BBDE" w14:textId="77777777" w:rsidR="00E9691E" w:rsidRPr="003448B5" w:rsidRDefault="000A0FB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Contenuto</w:t>
            </w:r>
            <w:r w:rsidR="00E9691E" w:rsidRPr="003448B5">
              <w:rPr>
                <w:b/>
                <w:sz w:val="20"/>
                <w:szCs w:val="20"/>
              </w:rPr>
              <w:t xml:space="preserve"> </w:t>
            </w:r>
          </w:p>
          <w:p w14:paraId="1EAA0CBE" w14:textId="77777777" w:rsidR="000A0FBC" w:rsidRPr="00FA4C9A" w:rsidRDefault="000A0FBC" w:rsidP="000A0FBC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>Svol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gimento del compito in base alle consegne</w:t>
            </w:r>
          </w:p>
          <w:p w14:paraId="7CB7875F" w14:textId="77777777" w:rsidR="00E9691E" w:rsidRPr="003448B5" w:rsidRDefault="000A0FBC" w:rsidP="000A0FBC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Conoscenza del contenuto</w:t>
            </w:r>
            <w:r w:rsidR="00E9691E" w:rsidRPr="003448B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idee principali, temi, personaggi,</w:t>
            </w:r>
            <w:r w:rsidR="00E9691E" w:rsidRPr="003448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struttura del libro</w:t>
            </w:r>
            <w:r w:rsidR="00E9691E" w:rsidRPr="003448B5">
              <w:rPr>
                <w:sz w:val="20"/>
                <w:szCs w:val="20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4A1D" w14:textId="77777777" w:rsidR="00E9691E" w:rsidRPr="00605C22" w:rsidRDefault="00605C22">
            <w:pPr>
              <w:pStyle w:val="NormalWeb"/>
              <w:rPr>
                <w:rFonts w:ascii="Verdana" w:hAnsi="Verdana" w:cs="Arial"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A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derenza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e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ccellente e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del tutto completa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alle consegne </w:t>
            </w:r>
            <w:r>
              <w:rPr>
                <w:rFonts w:ascii="Verdana" w:hAnsi="Verdana" w:cs="Arial"/>
                <w:sz w:val="20"/>
                <w:szCs w:val="20"/>
                <w:lang w:val="it-IT"/>
              </w:rPr>
              <w:t>con dimostrazione di un’eccellente conoscenza del testo</w:t>
            </w:r>
            <w:r w:rsidR="00E9691E" w:rsidRPr="00605C22">
              <w:rPr>
                <w:rFonts w:ascii="Verdana" w:hAnsi="Verdana" w:cs="Arial"/>
                <w:sz w:val="20"/>
                <w:szCs w:val="20"/>
                <w:lang w:val="it-IT"/>
              </w:rPr>
              <w:t xml:space="preserve"> </w:t>
            </w:r>
          </w:p>
          <w:p w14:paraId="23150517" w14:textId="77777777" w:rsidR="00E9691E" w:rsidRPr="003448B5" w:rsidRDefault="00E9691E">
            <w:pPr>
              <w:spacing w:line="240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12ED" w14:textId="77777777" w:rsidR="00605C22" w:rsidRPr="00605C22" w:rsidRDefault="00605C22" w:rsidP="00605C22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A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derenza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molto buona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e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del tutto completa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alle consegne </w:t>
            </w:r>
            <w:r>
              <w:rPr>
                <w:rFonts w:ascii="Verdana" w:hAnsi="Verdana" w:cs="Arial"/>
                <w:sz w:val="20"/>
                <w:szCs w:val="20"/>
                <w:lang w:val="it-IT"/>
              </w:rPr>
              <w:t>con dimostrazione di una conoscenza del testo</w:t>
            </w:r>
            <w:r w:rsidRPr="00605C22">
              <w:rPr>
                <w:rFonts w:ascii="Verdana" w:hAnsi="Verdana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val="it-IT"/>
              </w:rPr>
              <w:t>molto buona</w:t>
            </w:r>
          </w:p>
          <w:p w14:paraId="24F00A8E" w14:textId="77777777" w:rsidR="00E9691E" w:rsidRPr="00605C22" w:rsidRDefault="00E9691E">
            <w:pPr>
              <w:spacing w:line="240" w:lineRule="auto"/>
              <w:rPr>
                <w:rFonts w:cstheme="minorBidi"/>
                <w:sz w:val="20"/>
                <w:szCs w:val="20"/>
                <w:lang w:val="it-IT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B830" w14:textId="77777777" w:rsidR="00E9691E" w:rsidRPr="00605C22" w:rsidRDefault="00605C22" w:rsidP="00605C22">
            <w:pPr>
              <w:pStyle w:val="NormalWeb"/>
              <w:rPr>
                <w:rFonts w:cstheme="minorBidi"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A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derenza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completa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alle consegne </w:t>
            </w:r>
            <w:r>
              <w:rPr>
                <w:rFonts w:ascii="Verdana" w:hAnsi="Verdana" w:cs="Arial"/>
                <w:sz w:val="20"/>
                <w:szCs w:val="20"/>
                <w:lang w:val="it-IT"/>
              </w:rPr>
              <w:t>con dimostrazione di una buona conoscenza del testo</w:t>
            </w:r>
            <w:r w:rsidRPr="00605C22">
              <w:rPr>
                <w:rFonts w:ascii="Verdana" w:hAnsi="Verdana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D1AB" w14:textId="77777777" w:rsidR="00E9691E" w:rsidRPr="00605C22" w:rsidRDefault="00605C22" w:rsidP="00605C22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A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derenza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soddisfacente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alle consegne </w:t>
            </w:r>
            <w:r>
              <w:rPr>
                <w:rFonts w:ascii="Verdana" w:hAnsi="Verdana" w:cs="Arial"/>
                <w:sz w:val="20"/>
                <w:szCs w:val="20"/>
                <w:lang w:val="it-IT"/>
              </w:rPr>
              <w:t>con dimostrazione di una soddisfacente conoscenza del testo</w:t>
            </w:r>
            <w:r w:rsidRPr="00605C22">
              <w:rPr>
                <w:rFonts w:ascii="Verdana" w:hAnsi="Verdana" w:cs="Arial"/>
                <w:sz w:val="20"/>
                <w:szCs w:val="20"/>
                <w:lang w:val="it-IT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</w:tcPr>
          <w:p w14:paraId="48DF6ADB" w14:textId="77777777" w:rsidR="00E9691E" w:rsidRPr="00605C22" w:rsidRDefault="00605C22" w:rsidP="00605C22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A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derenza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sufficiente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alle consegne </w:t>
            </w:r>
            <w:r>
              <w:rPr>
                <w:rFonts w:ascii="Verdana" w:hAnsi="Verdana" w:cs="Arial"/>
                <w:sz w:val="20"/>
                <w:szCs w:val="20"/>
                <w:lang w:val="it-IT"/>
              </w:rPr>
              <w:t>con dimostrazione di una sufficiente conoscenza del testo</w:t>
            </w:r>
            <w:r w:rsidRPr="00605C22">
              <w:rPr>
                <w:rFonts w:ascii="Verdana" w:hAnsi="Verdana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133651" w14:textId="77777777" w:rsidR="00E9691E" w:rsidRPr="0069334C" w:rsidRDefault="0069334C" w:rsidP="0069334C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A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derenza </w:t>
            </w: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insufficiente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 alle consegne </w:t>
            </w:r>
            <w:r>
              <w:rPr>
                <w:rFonts w:ascii="Verdana" w:hAnsi="Verdana" w:cs="Arial"/>
                <w:sz w:val="20"/>
                <w:szCs w:val="20"/>
                <w:lang w:val="it-IT"/>
              </w:rPr>
              <w:t>con dimostrazione di una insufficiente conoscenza del testo</w:t>
            </w:r>
            <w:r w:rsidRPr="00605C22">
              <w:rPr>
                <w:rFonts w:ascii="Verdana" w:hAnsi="Verdana" w:cs="Arial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8457" w14:textId="77777777" w:rsidR="00E9691E" w:rsidRPr="0069334C" w:rsidRDefault="0069334C" w:rsidP="0069334C">
            <w:pPr>
              <w:pStyle w:val="NormalWeb"/>
              <w:rPr>
                <w:rFonts w:ascii="Verdana" w:hAnsi="Verdana" w:cstheme="minorHAnsi"/>
                <w:sz w:val="20"/>
                <w:szCs w:val="20"/>
                <w:lang w:val="it-IT"/>
              </w:rPr>
            </w:pPr>
            <w:r>
              <w:rPr>
                <w:rFonts w:ascii="Verdana" w:hAnsi="Verdana" w:cstheme="minorHAnsi"/>
                <w:sz w:val="20"/>
                <w:szCs w:val="20"/>
                <w:lang w:val="it-IT"/>
              </w:rPr>
              <w:t>Mancata a</w:t>
            </w:r>
            <w:r w:rsidRPr="00FA4C9A">
              <w:rPr>
                <w:rFonts w:ascii="Verdana" w:hAnsi="Verdana" w:cstheme="minorHAnsi"/>
                <w:sz w:val="20"/>
                <w:szCs w:val="20"/>
                <w:lang w:val="it-IT"/>
              </w:rPr>
              <w:t xml:space="preserve">derenza alle consegne </w:t>
            </w:r>
            <w:r>
              <w:rPr>
                <w:rFonts w:ascii="Verdana" w:hAnsi="Verdana" w:cs="Arial"/>
                <w:sz w:val="20"/>
                <w:szCs w:val="20"/>
                <w:lang w:val="it-IT"/>
              </w:rPr>
              <w:t>senza dimostrazione di alcuna conoscenza del testo</w:t>
            </w:r>
          </w:p>
        </w:tc>
      </w:tr>
      <w:tr w:rsidR="00866291" w:rsidRPr="003448B5" w14:paraId="157F813E" w14:textId="77777777" w:rsidTr="00AF5508">
        <w:trPr>
          <w:trHeight w:val="2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6B9" w14:textId="77777777" w:rsidR="00E9691E" w:rsidRPr="003448B5" w:rsidRDefault="00E9691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9CE3" w14:textId="77777777" w:rsidR="00E9691E" w:rsidRPr="003448B5" w:rsidRDefault="00E969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48B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7699" w14:textId="77777777" w:rsidR="00E9691E" w:rsidRPr="003448B5" w:rsidRDefault="00E969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48B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A606" w14:textId="77777777" w:rsidR="00E9691E" w:rsidRPr="003448B5" w:rsidRDefault="00E969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48B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F0DF" w14:textId="77777777" w:rsidR="00E9691E" w:rsidRPr="003448B5" w:rsidRDefault="00E969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48B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hideMark/>
          </w:tcPr>
          <w:p w14:paraId="0EEF79CD" w14:textId="77777777" w:rsidR="00E9691E" w:rsidRPr="003448B5" w:rsidRDefault="00E969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48B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4205856" w14:textId="77777777" w:rsidR="00E9691E" w:rsidRPr="003448B5" w:rsidRDefault="00E969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48B5">
              <w:rPr>
                <w:b/>
                <w:sz w:val="20"/>
                <w:szCs w:val="20"/>
              </w:rPr>
              <w:t>3-4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8AD3" w14:textId="77777777" w:rsidR="00E9691E" w:rsidRPr="003448B5" w:rsidRDefault="00E969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48B5">
              <w:rPr>
                <w:b/>
                <w:sz w:val="20"/>
                <w:szCs w:val="20"/>
              </w:rPr>
              <w:t>0-2</w:t>
            </w:r>
          </w:p>
        </w:tc>
      </w:tr>
      <w:tr w:rsidR="00866291" w:rsidRPr="003448B5" w14:paraId="44BB0291" w14:textId="77777777" w:rsidTr="00AF5508">
        <w:trPr>
          <w:trHeight w:val="9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F107" w14:textId="77777777" w:rsidR="00E9691E" w:rsidRPr="003448B5" w:rsidRDefault="00AA0E4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Risposta personale</w:t>
            </w:r>
          </w:p>
          <w:p w14:paraId="7B647AA6" w14:textId="77777777" w:rsidR="00E9691E" w:rsidRPr="003448B5" w:rsidRDefault="00AA0E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Punto di vista personale</w:t>
            </w:r>
          </w:p>
          <w:p w14:paraId="58C21BBA" w14:textId="77777777" w:rsidR="00E9691E" w:rsidRPr="003448B5" w:rsidRDefault="00AA0E48" w:rsidP="0086629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Argomentazioni </w:t>
            </w:r>
            <w:r w:rsidR="00866291">
              <w:rPr>
                <w:sz w:val="20"/>
                <w:szCs w:val="20"/>
              </w:rPr>
              <w:t>pertinenti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9E4A" w14:textId="77777777" w:rsidR="00E9691E" w:rsidRPr="003448B5" w:rsidRDefault="00866291" w:rsidP="0086629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Eccellente espressione del punto di vista personale con uso eccellente di argomentazioni pertinenti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500E" w14:textId="77777777" w:rsidR="00E9691E" w:rsidRPr="003448B5" w:rsidRDefault="00866291" w:rsidP="0086629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Espressione molto buona del punto di vista personale con uso molto buono di argomentazioni pertinenti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F465" w14:textId="77777777" w:rsidR="00E9691E" w:rsidRPr="003448B5" w:rsidRDefault="00866291" w:rsidP="0086629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Buona espressione del punto di vista personale con uso buono di argomentazioni pertinenti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68DC" w14:textId="77777777" w:rsidR="00E9691E" w:rsidRPr="003448B5" w:rsidRDefault="00866291" w:rsidP="0086629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Soddisfacente espressione del punto di vista personale con uso soddisfacente di argomentazioni pertinenti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hideMark/>
          </w:tcPr>
          <w:p w14:paraId="09C9932C" w14:textId="77777777" w:rsidR="00E9691E" w:rsidRPr="003448B5" w:rsidRDefault="00866291" w:rsidP="00866291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Sufficente espressione del punto di vista personale con uso sufficente di argomentazioni pertinenti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51FAAE5" w14:textId="77777777" w:rsidR="00E9691E" w:rsidRPr="003448B5" w:rsidRDefault="0086629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Insufficente espressione del punto di vista personale con uso insufficente di argomentazioni pertinenti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D799" w14:textId="77777777" w:rsidR="00E9691E" w:rsidRPr="003448B5" w:rsidRDefault="00866291" w:rsidP="0086629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Nessuna espressione del punto di vista personale con conseguente mancanza di argomentazioni pertinenti</w:t>
            </w:r>
          </w:p>
        </w:tc>
      </w:tr>
      <w:tr w:rsidR="00A07802" w:rsidRPr="003448B5" w14:paraId="75D7619D" w14:textId="77777777" w:rsidTr="00AF5508">
        <w:trPr>
          <w:trHeight w:val="3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436D" w14:textId="77777777" w:rsidR="00E9691E" w:rsidRPr="003448B5" w:rsidRDefault="00E9691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82C5" w14:textId="77777777" w:rsidR="00E9691E" w:rsidRPr="003448B5" w:rsidRDefault="00E969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48B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6EB2" w14:textId="77777777" w:rsidR="00E9691E" w:rsidRPr="003448B5" w:rsidRDefault="00E969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48B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862C" w14:textId="77777777" w:rsidR="00E9691E" w:rsidRPr="003448B5" w:rsidRDefault="00E969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48B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hideMark/>
          </w:tcPr>
          <w:p w14:paraId="616D01DA" w14:textId="77777777" w:rsidR="00E9691E" w:rsidRPr="003448B5" w:rsidRDefault="00E969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48B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DECE70E" w14:textId="77777777" w:rsidR="00E9691E" w:rsidRPr="003448B5" w:rsidRDefault="00E969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48B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DC46" w14:textId="77777777" w:rsidR="00E9691E" w:rsidRPr="003448B5" w:rsidRDefault="00E9691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3448B5">
              <w:rPr>
                <w:b/>
                <w:sz w:val="20"/>
                <w:szCs w:val="20"/>
              </w:rPr>
              <w:t>0-1</w:t>
            </w:r>
          </w:p>
        </w:tc>
      </w:tr>
      <w:tr w:rsidR="00866291" w:rsidRPr="003448B5" w14:paraId="6759166C" w14:textId="77777777" w:rsidTr="00AF5508">
        <w:trPr>
          <w:trHeight w:val="72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AB5C" w14:textId="77777777" w:rsidR="00E9691E" w:rsidRPr="003448B5" w:rsidRDefault="00A07802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Scrittura</w:t>
            </w:r>
          </w:p>
          <w:p w14:paraId="4762D4D8" w14:textId="77777777" w:rsidR="00E9691E" w:rsidRPr="003448B5" w:rsidRDefault="00A07802" w:rsidP="00D72B19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Uso </w:t>
            </w:r>
            <w:r w:rsidR="00D72B19">
              <w:rPr>
                <w:sz w:val="20"/>
                <w:szCs w:val="20"/>
              </w:rPr>
              <w:t>appropriato</w:t>
            </w:r>
            <w:r>
              <w:rPr>
                <w:sz w:val="20"/>
                <w:szCs w:val="20"/>
              </w:rPr>
              <w:t xml:space="preserve"> della lingua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35F1" w14:textId="77777777" w:rsidR="00E9691E" w:rsidRPr="003448B5" w:rsidRDefault="00A07802" w:rsidP="00A0780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Eccellente uso della lingua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E1F5D" w14:textId="77777777" w:rsidR="00E9691E" w:rsidRPr="003448B5" w:rsidRDefault="00A0780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della lingua molto buono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1132" w14:textId="77777777" w:rsidR="00E9691E" w:rsidRPr="003448B5" w:rsidRDefault="00A07802" w:rsidP="00A0780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della lingua buono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7FE8" w14:textId="77777777" w:rsidR="00E9691E" w:rsidRPr="003448B5" w:rsidRDefault="00A07802" w:rsidP="00A0780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della lingua soddisfacente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000000" w:themeColor="text1"/>
            </w:tcBorders>
            <w:hideMark/>
          </w:tcPr>
          <w:p w14:paraId="2A0DD1D5" w14:textId="77777777" w:rsidR="00E9691E" w:rsidRPr="003448B5" w:rsidRDefault="00A07802" w:rsidP="00A0780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della lingua sufficiente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F379717" w14:textId="77777777" w:rsidR="00E9691E" w:rsidRPr="003448B5" w:rsidRDefault="00A0780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della lingua insufficiente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4ED5" w14:textId="77777777" w:rsidR="00E9691E" w:rsidRPr="003448B5" w:rsidRDefault="00A0780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della lingua completamente insufficiente</w:t>
            </w:r>
          </w:p>
        </w:tc>
      </w:tr>
    </w:tbl>
    <w:p w14:paraId="5FBE0D4A" w14:textId="77777777" w:rsidR="00DC34C1" w:rsidRPr="00F92E71" w:rsidRDefault="00DC34C1" w:rsidP="00484C58">
      <w:pPr>
        <w:rPr>
          <w:rFonts w:eastAsia="Calibri" w:cs="Arial"/>
          <w:sz w:val="20"/>
          <w:szCs w:val="20"/>
          <w:lang w:val="it-IT" w:eastAsia="en-US"/>
        </w:rPr>
      </w:pPr>
    </w:p>
    <w:sectPr w:rsidR="00DC34C1" w:rsidRPr="00F92E71" w:rsidSect="00484C58">
      <w:pgSz w:w="16838" w:h="11906" w:orient="landscape"/>
      <w:pgMar w:top="1440" w:right="156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C26FB" w14:textId="77777777" w:rsidR="006404A3" w:rsidRDefault="006404A3" w:rsidP="005D7AFF">
      <w:pPr>
        <w:spacing w:line="240" w:lineRule="auto"/>
      </w:pPr>
      <w:r>
        <w:separator/>
      </w:r>
    </w:p>
  </w:endnote>
  <w:endnote w:type="continuationSeparator" w:id="0">
    <w:p w14:paraId="1FD7835E" w14:textId="77777777" w:rsidR="006404A3" w:rsidRDefault="006404A3" w:rsidP="005D7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5512301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2EC62A" w14:textId="77777777" w:rsidR="00AF5508" w:rsidRPr="00EB3CFD" w:rsidRDefault="005D1132" w:rsidP="00AF5508">
            <w:pPr>
              <w:pStyle w:val="Footer"/>
              <w:jc w:val="center"/>
              <w:rPr>
                <w:rFonts w:ascii="Arial" w:hAnsi="Arial" w:cs="Arial"/>
              </w:rPr>
            </w:pPr>
            <w:r w:rsidRPr="00EB3CFD">
              <w:rPr>
                <w:rFonts w:ascii="Arial" w:hAnsi="Arial" w:cs="Arial"/>
                <w:b/>
                <w:bCs/>
              </w:rPr>
              <w:fldChar w:fldCharType="begin"/>
            </w:r>
            <w:r w:rsidR="00AF5508" w:rsidRPr="00EB3CFD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EB3CFD">
              <w:rPr>
                <w:rFonts w:ascii="Arial" w:hAnsi="Arial" w:cs="Arial"/>
                <w:b/>
                <w:bCs/>
              </w:rPr>
              <w:fldChar w:fldCharType="separate"/>
            </w:r>
            <w:r w:rsidR="00B27390">
              <w:rPr>
                <w:rFonts w:ascii="Arial" w:hAnsi="Arial" w:cs="Arial"/>
                <w:b/>
                <w:bCs/>
                <w:noProof/>
              </w:rPr>
              <w:t>2</w:t>
            </w:r>
            <w:r w:rsidRPr="00EB3CFD">
              <w:rPr>
                <w:rFonts w:ascii="Arial" w:hAnsi="Arial" w:cs="Arial"/>
                <w:b/>
                <w:bCs/>
              </w:rPr>
              <w:fldChar w:fldCharType="end"/>
            </w:r>
            <w:r w:rsidR="00AF5508" w:rsidRPr="00EB3CFD">
              <w:rPr>
                <w:rFonts w:ascii="Arial" w:hAnsi="Arial" w:cs="Arial"/>
              </w:rPr>
              <w:t xml:space="preserve"> | </w:t>
            </w:r>
            <w:r w:rsidRPr="00EB3CFD">
              <w:rPr>
                <w:rFonts w:ascii="Arial" w:hAnsi="Arial" w:cs="Arial"/>
                <w:b/>
                <w:bCs/>
              </w:rPr>
              <w:fldChar w:fldCharType="begin"/>
            </w:r>
            <w:r w:rsidR="00AF5508" w:rsidRPr="00EB3CFD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EB3CFD">
              <w:rPr>
                <w:rFonts w:ascii="Arial" w:hAnsi="Arial" w:cs="Arial"/>
                <w:b/>
                <w:bCs/>
              </w:rPr>
              <w:fldChar w:fldCharType="separate"/>
            </w:r>
            <w:r w:rsidR="00B27390">
              <w:rPr>
                <w:rFonts w:ascii="Arial" w:hAnsi="Arial" w:cs="Arial"/>
                <w:b/>
                <w:bCs/>
                <w:noProof/>
              </w:rPr>
              <w:t>5</w:t>
            </w:r>
            <w:r w:rsidRPr="00EB3CFD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43E60" w14:textId="1B8FBA31" w:rsidR="009B3694" w:rsidRPr="009B3694" w:rsidRDefault="009B3694" w:rsidP="009B3694">
    <w:pPr>
      <w:pStyle w:val="Footer"/>
      <w:jc w:val="center"/>
      <w:rPr>
        <w:rFonts w:ascii="Arial" w:hAnsi="Arial" w:cs="Arial"/>
      </w:rPr>
    </w:pPr>
    <w:sdt>
      <w:sdtPr>
        <w:rPr>
          <w:rFonts w:ascii="Arial" w:hAnsi="Arial" w:cs="Arial"/>
        </w:rPr>
        <w:id w:val="-1672558506"/>
        <w:docPartObj>
          <w:docPartGallery w:val="Page Numbers (Top of Page)"/>
          <w:docPartUnique/>
        </w:docPartObj>
      </w:sdtPr>
      <w:sdtContent>
        <w:r w:rsidRPr="00EB3CFD">
          <w:rPr>
            <w:rFonts w:ascii="Arial" w:hAnsi="Arial" w:cs="Arial"/>
            <w:b/>
            <w:bCs/>
          </w:rPr>
          <w:fldChar w:fldCharType="begin"/>
        </w:r>
        <w:r w:rsidRPr="00EB3CFD">
          <w:rPr>
            <w:rFonts w:ascii="Arial" w:hAnsi="Arial" w:cs="Arial"/>
            <w:b/>
            <w:bCs/>
          </w:rPr>
          <w:instrText xml:space="preserve"> PAGE </w:instrText>
        </w:r>
        <w:r w:rsidRPr="00EB3CFD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3</w:t>
        </w:r>
        <w:r w:rsidRPr="00EB3CFD">
          <w:rPr>
            <w:rFonts w:ascii="Arial" w:hAnsi="Arial" w:cs="Arial"/>
            <w:b/>
            <w:bCs/>
          </w:rPr>
          <w:fldChar w:fldCharType="end"/>
        </w:r>
        <w:r w:rsidRPr="00EB3CFD">
          <w:rPr>
            <w:rFonts w:ascii="Arial" w:hAnsi="Arial" w:cs="Arial"/>
          </w:rPr>
          <w:t xml:space="preserve"> | </w:t>
        </w:r>
        <w:r w:rsidRPr="00EB3CFD">
          <w:rPr>
            <w:rFonts w:ascii="Arial" w:hAnsi="Arial" w:cs="Arial"/>
            <w:b/>
            <w:bCs/>
          </w:rPr>
          <w:fldChar w:fldCharType="begin"/>
        </w:r>
        <w:r w:rsidRPr="00EB3CFD">
          <w:rPr>
            <w:rFonts w:ascii="Arial" w:hAnsi="Arial" w:cs="Arial"/>
            <w:b/>
            <w:bCs/>
          </w:rPr>
          <w:instrText xml:space="preserve"> NUMPAGES  </w:instrText>
        </w:r>
        <w:r w:rsidRPr="00EB3CFD">
          <w:rPr>
            <w:rFonts w:ascii="Arial" w:hAnsi="Arial" w:cs="Arial"/>
            <w:b/>
            <w:bCs/>
          </w:rPr>
          <w:fldChar w:fldCharType="separate"/>
        </w:r>
        <w:r>
          <w:rPr>
            <w:rFonts w:ascii="Arial" w:hAnsi="Arial" w:cs="Arial"/>
            <w:b/>
            <w:bCs/>
          </w:rPr>
          <w:t>4</w:t>
        </w:r>
        <w:r w:rsidRPr="00EB3CFD">
          <w:rPr>
            <w:rFonts w:ascii="Arial" w:hAnsi="Arial" w:cs="Arial"/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0CAD8" w14:textId="77777777" w:rsidR="006404A3" w:rsidRDefault="006404A3" w:rsidP="005D7AFF">
      <w:pPr>
        <w:spacing w:line="240" w:lineRule="auto"/>
      </w:pPr>
      <w:r>
        <w:separator/>
      </w:r>
    </w:p>
  </w:footnote>
  <w:footnote w:type="continuationSeparator" w:id="0">
    <w:p w14:paraId="74D137CC" w14:textId="77777777" w:rsidR="006404A3" w:rsidRDefault="006404A3" w:rsidP="005D7A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10B26" w14:textId="77777777" w:rsidR="00AF5508" w:rsidRDefault="00AF5508">
    <w:pPr>
      <w:pStyle w:val="Header"/>
    </w:pPr>
  </w:p>
  <w:p w14:paraId="11059BF5" w14:textId="77777777" w:rsidR="00AF5508" w:rsidRDefault="00AF5508" w:rsidP="00AF5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61E8E"/>
    <w:multiLevelType w:val="hybridMultilevel"/>
    <w:tmpl w:val="B3F2DF60"/>
    <w:lvl w:ilvl="0" w:tplc="1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BBF4E7B"/>
    <w:multiLevelType w:val="hybridMultilevel"/>
    <w:tmpl w:val="152CA4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E3CC3"/>
    <w:multiLevelType w:val="hybridMultilevel"/>
    <w:tmpl w:val="36F6F12C"/>
    <w:lvl w:ilvl="0" w:tplc="6F489E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472C1"/>
    <w:multiLevelType w:val="hybridMultilevel"/>
    <w:tmpl w:val="2A76483C"/>
    <w:lvl w:ilvl="0" w:tplc="1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0322EA"/>
    <w:multiLevelType w:val="hybridMultilevel"/>
    <w:tmpl w:val="36F6F12C"/>
    <w:lvl w:ilvl="0" w:tplc="6F489E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B7530"/>
    <w:multiLevelType w:val="hybridMultilevel"/>
    <w:tmpl w:val="FF0C112E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A990BF3"/>
    <w:multiLevelType w:val="hybridMultilevel"/>
    <w:tmpl w:val="59BAA232"/>
    <w:lvl w:ilvl="0" w:tplc="1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C4F275D"/>
    <w:multiLevelType w:val="hybridMultilevel"/>
    <w:tmpl w:val="870A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20"/>
  <w:hyphenationZone w:val="283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C9"/>
    <w:rsid w:val="0000257A"/>
    <w:rsid w:val="00043194"/>
    <w:rsid w:val="000A0FBC"/>
    <w:rsid w:val="000D211D"/>
    <w:rsid w:val="000D21A6"/>
    <w:rsid w:val="000E437B"/>
    <w:rsid w:val="000F4CE0"/>
    <w:rsid w:val="001D4639"/>
    <w:rsid w:val="002669B0"/>
    <w:rsid w:val="00274553"/>
    <w:rsid w:val="00287832"/>
    <w:rsid w:val="002A5F9F"/>
    <w:rsid w:val="002D07A1"/>
    <w:rsid w:val="0031084D"/>
    <w:rsid w:val="003448B5"/>
    <w:rsid w:val="00352BC7"/>
    <w:rsid w:val="00382CFB"/>
    <w:rsid w:val="003E562C"/>
    <w:rsid w:val="003F73EE"/>
    <w:rsid w:val="00401345"/>
    <w:rsid w:val="004109F7"/>
    <w:rsid w:val="00417A87"/>
    <w:rsid w:val="00461563"/>
    <w:rsid w:val="00472D2B"/>
    <w:rsid w:val="00484C58"/>
    <w:rsid w:val="004D1863"/>
    <w:rsid w:val="0054003B"/>
    <w:rsid w:val="00551F34"/>
    <w:rsid w:val="0056510C"/>
    <w:rsid w:val="00577783"/>
    <w:rsid w:val="00595618"/>
    <w:rsid w:val="005B5303"/>
    <w:rsid w:val="005D1132"/>
    <w:rsid w:val="005D7AFF"/>
    <w:rsid w:val="005F2FE0"/>
    <w:rsid w:val="006037AE"/>
    <w:rsid w:val="00605C22"/>
    <w:rsid w:val="00615502"/>
    <w:rsid w:val="006404A3"/>
    <w:rsid w:val="006549C2"/>
    <w:rsid w:val="0069334C"/>
    <w:rsid w:val="007345D0"/>
    <w:rsid w:val="00741B55"/>
    <w:rsid w:val="00743733"/>
    <w:rsid w:val="00760084"/>
    <w:rsid w:val="007724E4"/>
    <w:rsid w:val="00783FFB"/>
    <w:rsid w:val="00793529"/>
    <w:rsid w:val="007A6C77"/>
    <w:rsid w:val="00832327"/>
    <w:rsid w:val="00852A45"/>
    <w:rsid w:val="00866291"/>
    <w:rsid w:val="00872CDC"/>
    <w:rsid w:val="008A7CF3"/>
    <w:rsid w:val="008B51DA"/>
    <w:rsid w:val="008E5325"/>
    <w:rsid w:val="00907F90"/>
    <w:rsid w:val="00957AE1"/>
    <w:rsid w:val="00966DD8"/>
    <w:rsid w:val="009820BF"/>
    <w:rsid w:val="0098703F"/>
    <w:rsid w:val="009B3694"/>
    <w:rsid w:val="009B4B50"/>
    <w:rsid w:val="009C3D20"/>
    <w:rsid w:val="009E323E"/>
    <w:rsid w:val="00A07802"/>
    <w:rsid w:val="00A35008"/>
    <w:rsid w:val="00A62C2B"/>
    <w:rsid w:val="00A64B9C"/>
    <w:rsid w:val="00A974F8"/>
    <w:rsid w:val="00AA0E48"/>
    <w:rsid w:val="00AA7EE7"/>
    <w:rsid w:val="00AC321A"/>
    <w:rsid w:val="00AE2A8A"/>
    <w:rsid w:val="00AF16B7"/>
    <w:rsid w:val="00AF5508"/>
    <w:rsid w:val="00B10201"/>
    <w:rsid w:val="00B13491"/>
    <w:rsid w:val="00B27390"/>
    <w:rsid w:val="00B7123A"/>
    <w:rsid w:val="00B9084F"/>
    <w:rsid w:val="00BC2558"/>
    <w:rsid w:val="00C07771"/>
    <w:rsid w:val="00C42355"/>
    <w:rsid w:val="00C50A74"/>
    <w:rsid w:val="00CC3150"/>
    <w:rsid w:val="00CD2A16"/>
    <w:rsid w:val="00CE1178"/>
    <w:rsid w:val="00D46F0C"/>
    <w:rsid w:val="00D72B19"/>
    <w:rsid w:val="00D81857"/>
    <w:rsid w:val="00DC34C1"/>
    <w:rsid w:val="00DF315E"/>
    <w:rsid w:val="00E52342"/>
    <w:rsid w:val="00E76D19"/>
    <w:rsid w:val="00E9691E"/>
    <w:rsid w:val="00EA4BC9"/>
    <w:rsid w:val="00EB7732"/>
    <w:rsid w:val="00ED69E4"/>
    <w:rsid w:val="00EE0AE0"/>
    <w:rsid w:val="00F00C0A"/>
    <w:rsid w:val="00F04010"/>
    <w:rsid w:val="00F216AB"/>
    <w:rsid w:val="00F92E71"/>
    <w:rsid w:val="00FA4C9A"/>
    <w:rsid w:val="00FC68B7"/>
    <w:rsid w:val="00FD6473"/>
    <w:rsid w:val="00FE1D79"/>
    <w:rsid w:val="00FE4C2F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57BF4FCC"/>
  <w15:docId w15:val="{A78678F0-255A-49F5-80B6-36049561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BC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A4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A4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B5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5D7AFF"/>
    <w:pPr>
      <w:tabs>
        <w:tab w:val="center" w:pos="4536"/>
        <w:tab w:val="right" w:pos="9072"/>
      </w:tabs>
      <w:spacing w:line="240" w:lineRule="auto"/>
    </w:pPr>
    <w:rPr>
      <w:rFonts w:ascii="Garamond" w:hAnsi="Garamond"/>
      <w:sz w:val="24"/>
      <w:lang w:val="en-GB" w:eastAsia="fi-FI"/>
    </w:rPr>
  </w:style>
  <w:style w:type="character" w:customStyle="1" w:styleId="FooterChar">
    <w:name w:val="Footer Char"/>
    <w:basedOn w:val="DefaultParagraphFont"/>
    <w:link w:val="Footer"/>
    <w:uiPriority w:val="99"/>
    <w:rsid w:val="005D7AFF"/>
    <w:rPr>
      <w:rFonts w:ascii="Garamond" w:eastAsia="Times New Roman" w:hAnsi="Garamond" w:cs="Times New Roman"/>
      <w:sz w:val="24"/>
      <w:szCs w:val="24"/>
      <w:lang w:val="en-GB" w:eastAsia="fi-FI"/>
    </w:rPr>
  </w:style>
  <w:style w:type="paragraph" w:styleId="NormalWeb">
    <w:name w:val="Normal (Web)"/>
    <w:basedOn w:val="Normal"/>
    <w:uiPriority w:val="99"/>
    <w:rsid w:val="005D7AFF"/>
    <w:pPr>
      <w:spacing w:after="180" w:line="240" w:lineRule="auto"/>
    </w:pPr>
    <w:rPr>
      <w:rFonts w:ascii="Times New Roman" w:hAnsi="Times New Roman"/>
      <w:szCs w:val="18"/>
      <w:lang w:val="en-GB" w:eastAsia="en-GB"/>
    </w:rPr>
  </w:style>
  <w:style w:type="paragraph" w:customStyle="1" w:styleId="FarbigeListe-Akzent11">
    <w:name w:val="Farbige Liste - Akzent 11"/>
    <w:basedOn w:val="Normal"/>
    <w:uiPriority w:val="99"/>
    <w:rsid w:val="005D7AFF"/>
    <w:pPr>
      <w:spacing w:after="200" w:line="240" w:lineRule="auto"/>
      <w:ind w:left="720"/>
      <w:contextualSpacing/>
    </w:pPr>
    <w:rPr>
      <w:rFonts w:ascii="Cambria" w:hAnsi="Cambria"/>
      <w:sz w:val="24"/>
      <w:lang w:val="de-DE" w:eastAsia="en-US"/>
    </w:rPr>
  </w:style>
  <w:style w:type="paragraph" w:styleId="Header">
    <w:name w:val="header"/>
    <w:basedOn w:val="Normal"/>
    <w:link w:val="HeaderChar"/>
    <w:uiPriority w:val="99"/>
    <w:rsid w:val="005D7AFF"/>
    <w:pPr>
      <w:tabs>
        <w:tab w:val="center" w:pos="4680"/>
        <w:tab w:val="right" w:pos="9360"/>
      </w:tabs>
      <w:spacing w:line="240" w:lineRule="auto"/>
    </w:pPr>
    <w:rPr>
      <w:rFonts w:ascii="Garamond" w:hAnsi="Garamond"/>
      <w:sz w:val="24"/>
      <w:lang w:val="en-GB" w:eastAsia="fi-FI"/>
    </w:rPr>
  </w:style>
  <w:style w:type="character" w:customStyle="1" w:styleId="HeaderChar">
    <w:name w:val="Header Char"/>
    <w:basedOn w:val="DefaultParagraphFont"/>
    <w:link w:val="Header"/>
    <w:uiPriority w:val="99"/>
    <w:rsid w:val="005D7AFF"/>
    <w:rPr>
      <w:rFonts w:ascii="Garamond" w:eastAsia="Times New Roman" w:hAnsi="Garamond" w:cs="Times New Roman"/>
      <w:sz w:val="24"/>
      <w:szCs w:val="24"/>
      <w:lang w:val="en-GB" w:eastAsia="fi-F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7AF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AF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D7AFF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5D7AFF"/>
  </w:style>
  <w:style w:type="paragraph" w:styleId="BalloonText">
    <w:name w:val="Balloon Text"/>
    <w:basedOn w:val="Normal"/>
    <w:link w:val="BalloonTextChar"/>
    <w:uiPriority w:val="99"/>
    <w:semiHidden/>
    <w:unhideWhenUsed/>
    <w:rsid w:val="00CC31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50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DD86-E20A-4D2E-BC48-920F973C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1075</Words>
  <Characters>6390</Characters>
  <Application>Microsoft Office Word</Application>
  <DocSecurity>0</DocSecurity>
  <Lines>399</Lines>
  <Paragraphs>287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Education and Skills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OToole, Lynda</dc:creator>
  <cp:lastModifiedBy>SOULIER Berengere (OSG)</cp:lastModifiedBy>
  <cp:revision>3</cp:revision>
  <cp:lastPrinted>2021-01-06T12:21:00Z</cp:lastPrinted>
  <dcterms:created xsi:type="dcterms:W3CDTF">2021-01-04T15:43:00Z</dcterms:created>
  <dcterms:modified xsi:type="dcterms:W3CDTF">2021-01-06T12:22:00Z</dcterms:modified>
</cp:coreProperties>
</file>